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69625A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29</w:t>
      </w:r>
      <w:r w:rsidR="00FD009D">
        <w:rPr>
          <w:rFonts w:ascii="Arial Narrow" w:eastAsia="Arial Narrow" w:hAnsi="Arial Narrow" w:cs="Arial Narrow"/>
          <w:b/>
          <w:color w:val="FF0000"/>
          <w:sz w:val="22"/>
          <w:szCs w:val="22"/>
        </w:rPr>
        <w:t>.05.2023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3E3BA6" w:rsidRDefault="003E3BA6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157"/>
        <w:gridCol w:w="5534"/>
      </w:tblGrid>
      <w:tr w:rsidR="003E3BA6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Nr telefonu, nr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E3BA6" w:rsidRDefault="003E3BA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E3BA6" w:rsidRDefault="00AA1D07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 xml:space="preserve">akupu i dostawy sprzętu komputerowego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768"/>
        <w:gridCol w:w="706"/>
        <w:gridCol w:w="703"/>
        <w:gridCol w:w="984"/>
        <w:gridCol w:w="1030"/>
        <w:gridCol w:w="741"/>
        <w:gridCol w:w="1263"/>
      </w:tblGrid>
      <w:tr w:rsidR="003E3BA6" w:rsidTr="005548B6">
        <w:trPr>
          <w:trHeight w:val="4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3E3BA6" w:rsidTr="005548B6">
        <w:trPr>
          <w:trHeight w:val="2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5548B6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Zestaw komputerowy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5548B6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Projektor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5548B6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8B6" w:rsidRDefault="005548B6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Drukarka</w:t>
            </w:r>
            <w:r w:rsidR="008446D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laserowa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5548B6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8B6" w:rsidRDefault="005548B6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Switch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zarządzalny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B6" w:rsidRDefault="005548B6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8B6" w:rsidRDefault="005548B6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64B69" w:rsidTr="005548B6">
        <w:trPr>
          <w:gridBefore w:val="6"/>
          <w:wBefore w:w="6784" w:type="dxa"/>
          <w:trHeight w:val="242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auto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3E3BA6" w:rsidRDefault="00AA1D07">
      <w:pPr>
        <w:widowControl w:val="0"/>
        <w:numPr>
          <w:ilvl w:val="0"/>
          <w:numId w:val="19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3198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</w:tblGrid>
      <w:tr w:rsidR="003E3BA6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3E3BA6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E3BA6" w:rsidRDefault="00AA1D07">
      <w:pPr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</w:tblGrid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9E128B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14</w:t>
            </w:r>
            <w:r w:rsidR="00AA1D07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dni od daty zawarcia umowy</w:t>
            </w:r>
          </w:p>
        </w:tc>
      </w:tr>
    </w:tbl>
    <w:p w:rsidR="003E3BA6" w:rsidRDefault="00AA1D07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Oświadczamy, że zawarty w zapytaniu ofertowym projekt umowy</w:t>
      </w:r>
      <w:r w:rsidR="00494EE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3E3BA6" w:rsidRDefault="00AA1D07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Oświadczamy, że jesteśmy podatnikiem podatku VAT (zaznaczyć właściwe X):</w:t>
      </w:r>
    </w:p>
    <w:p w:rsidR="003E3BA6" w:rsidRDefault="0032465D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0" w:name="__Fieldmark__818_2050660203"/>
      <w:bookmarkEnd w:id="0"/>
      <w:r w:rsidR="00AA1D07">
        <w:rPr>
          <w:rFonts w:ascii="Arial Narrow" w:hAnsi="Arial Narrow" w:cs="Arial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TAK</w:t>
      </w:r>
    </w:p>
    <w:p w:rsidR="003E3BA6" w:rsidRDefault="0032465D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1" w:name="__Fieldmark__823_2050660203"/>
      <w:bookmarkEnd w:id="1"/>
      <w:r w:rsidR="00AA1D07">
        <w:rPr>
          <w:rFonts w:ascii="Arial Narrow" w:hAnsi="Arial Narrow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NIE</w:t>
      </w:r>
    </w:p>
    <w:p w:rsidR="003E3BA6" w:rsidRDefault="003E3BA6">
      <w:pPr>
        <w:rPr>
          <w:rFonts w:ascii="Arial Narrow" w:hAnsi="Arial Narrow"/>
          <w:sz w:val="12"/>
          <w:szCs w:val="12"/>
        </w:rPr>
      </w:pPr>
    </w:p>
    <w:p w:rsidR="003E3BA6" w:rsidRDefault="00AA1D07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do składania oświadczeń woli w imieniu Wykonawcy)</w:t>
      </w:r>
    </w:p>
    <w:p w:rsidR="003E3BA6" w:rsidRDefault="003E3BA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3E3BA6" w:rsidRDefault="00AA1D07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3E3BA6" w:rsidRDefault="00AA1D07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141AF3" w:rsidRDefault="00141AF3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4924BD">
        <w:rPr>
          <w:rFonts w:ascii="Arial Narrow" w:eastAsia="Arial Narrow" w:hAnsi="Arial Narrow" w:cs="Arial Narrow"/>
          <w:b/>
          <w:color w:val="FF0000"/>
          <w:sz w:val="24"/>
          <w:szCs w:val="24"/>
        </w:rPr>
        <w:t>29</w:t>
      </w:r>
      <w:r w:rsidR="005548B6">
        <w:rPr>
          <w:rFonts w:ascii="Arial Narrow" w:eastAsia="Arial Narrow" w:hAnsi="Arial Narrow" w:cs="Arial Narrow"/>
          <w:b/>
          <w:color w:val="FF0000"/>
          <w:sz w:val="24"/>
          <w:szCs w:val="24"/>
        </w:rPr>
        <w:t>.05.2023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spełnianiu warunków udziału w postępowaniu o udzielenie zamówienia publicznego</w:t>
      </w: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oraz o niepodleganiu wykluczeniu z postępowania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podlegam/y wykluczeniu z postępowania o udzielenie zamówienia zgodnie z art. 108 ust. 1 ustawy Prawo zamówień publicznych,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nie podlegamy wykluczeniu z postępowania o udzielenie zamówienia zgodnie z art. 7 ust. 1 </w:t>
      </w:r>
      <w:proofErr w:type="spellStart"/>
      <w:r>
        <w:rPr>
          <w:rFonts w:ascii="Arial Narrow" w:hAnsi="Arial Narrow" w:cs="Times New Roman"/>
          <w:sz w:val="24"/>
          <w:szCs w:val="24"/>
        </w:rPr>
        <w:t>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1-3 ustawy o szczególnych rozwiązaniach w zakresie przeciwdziałania wspieraniu agresji na Ukrainę oraz służących ochronie bezpieczeństwa narodowego (Dz. U. z 2022 r. poz. 835),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spełniam/y warunki udziału w postępowaniu o udzielenie zamówienia, zapisane w art. 112 ust. 2 ustawy Prawo zamówień publicznych, tj.: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do występowania w obrocie gospodarczym,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uprawnień do prowadzenia określonej działalności gospodarczej lub zawodowej, o ile wynika </w:t>
      </w:r>
    </w:p>
    <w:p w:rsidR="003E3BA6" w:rsidRDefault="00AA1D07">
      <w:pPr>
        <w:suppressAutoHyphens/>
        <w:spacing w:line="36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z odrębnych przepisów,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sytuacji ekonomicznej lub finansowej,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3E3BA6" w:rsidRDefault="003E3BA6">
      <w:pPr>
        <w:suppressAutoHyphens/>
        <w:spacing w:line="276" w:lineRule="auto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AF3E23">
        <w:rPr>
          <w:rFonts w:ascii="Arial Narrow" w:eastAsia="Arial Narrow" w:hAnsi="Arial Narrow" w:cs="Arial Narrow"/>
          <w:b/>
          <w:color w:val="FF0000"/>
          <w:sz w:val="24"/>
          <w:szCs w:val="24"/>
        </w:rPr>
        <w:t>29</w:t>
      </w:r>
      <w:r w:rsidR="005548B6">
        <w:rPr>
          <w:rFonts w:ascii="Arial Narrow" w:eastAsia="Arial Narrow" w:hAnsi="Arial Narrow" w:cs="Arial Narrow"/>
          <w:b/>
          <w:color w:val="FF0000"/>
          <w:sz w:val="24"/>
          <w:szCs w:val="24"/>
        </w:rPr>
        <w:t>.05.2023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3E3BA6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3E3BA6" w:rsidRDefault="00AA1D07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="001C657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rozumie się wzajemne powiązania między Zamawiającym lub osobami wykonującymi w imieniu Zamawiającego czynności związane z przygotowaniem i przeprowadzeniem procedury wyboru wykonawcy a Wykonawcą, polegające w </w:t>
      </w:r>
      <w:r w:rsidR="001C657B">
        <w:rPr>
          <w:rFonts w:ascii="Arial Narrow" w:hAnsi="Arial Narrow" w:cs="Times New Roman"/>
          <w:sz w:val="24"/>
          <w:szCs w:val="24"/>
        </w:rPr>
        <w:t>szczególności na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posiadaniu co najmniej 10% udziałów lub akcji;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123671" w:rsidRDefault="00123671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 w:rsidP="001C657B">
      <w:pPr>
        <w:pStyle w:val="Normalny1"/>
        <w:ind w:left="3540"/>
        <w:jc w:val="both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hAnsi="Arial Narrow"/>
          <w:b/>
          <w:lang w:eastAsia="zh-CN"/>
        </w:rPr>
        <w:t xml:space="preserve">ZAŁĄCZNIK NR 5 do zapytania ofertowego </w:t>
      </w:r>
      <w:r w:rsidR="00DE449B">
        <w:rPr>
          <w:rFonts w:ascii="Arial Narrow" w:eastAsia="Arial Narrow" w:hAnsi="Arial Narrow" w:cs="Arial Narrow"/>
          <w:b/>
          <w:color w:val="FF0000"/>
        </w:rPr>
        <w:t>z dnia 29</w:t>
      </w:r>
      <w:r w:rsidR="00872789">
        <w:rPr>
          <w:rFonts w:ascii="Arial Narrow" w:eastAsia="Arial Narrow" w:hAnsi="Arial Narrow" w:cs="Arial Narrow"/>
          <w:b/>
          <w:color w:val="FF0000"/>
        </w:rPr>
        <w:t>.0</w:t>
      </w:r>
      <w:r w:rsidR="005548B6">
        <w:rPr>
          <w:rFonts w:ascii="Arial Narrow" w:eastAsia="Arial Narrow" w:hAnsi="Arial Narrow" w:cs="Arial Narrow"/>
          <w:b/>
          <w:color w:val="FF0000"/>
        </w:rPr>
        <w:t>5.2023</w:t>
      </w:r>
      <w:r>
        <w:rPr>
          <w:rFonts w:ascii="Arial Narrow" w:eastAsia="Arial Narrow" w:hAnsi="Arial Narrow" w:cs="Arial Narrow"/>
          <w:b/>
          <w:color w:val="FF0000"/>
        </w:rPr>
        <w:t xml:space="preserve"> r. </w:t>
      </w:r>
    </w:p>
    <w:p w:rsidR="003E3BA6" w:rsidRDefault="003E3BA6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3E3BA6" w:rsidRDefault="003E3BA6">
      <w:pPr>
        <w:suppressAutoHyphens/>
        <w:ind w:left="4956"/>
        <w:rPr>
          <w:rFonts w:ascii="Arial Narrow" w:hAnsi="Arial Narrow"/>
          <w:lang w:eastAsia="zh-CN"/>
        </w:rPr>
      </w:pPr>
    </w:p>
    <w:p w:rsidR="003E3BA6" w:rsidRDefault="00AA1D07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OPIS PRZEDMIOTU ZAMÓWIENIA / OPIS OFEROWANEGO TOWARU</w:t>
      </w: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lang w:eastAsia="zh-CN"/>
        </w:rPr>
      </w:pPr>
    </w:p>
    <w:p w:rsidR="003E3BA6" w:rsidRDefault="00AA1D07">
      <w:pPr>
        <w:suppressAutoHyphens/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</w:pP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Przedmiotem zamówienia  jest zakup i dostawa sprzętu komputerowego na potrzeby Zespołu Szkół Budowlanych </w:t>
      </w:r>
    </w:p>
    <w:p w:rsidR="003E3BA6" w:rsidRDefault="00AA1D07">
      <w:pPr>
        <w:suppressAutoHyphens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w Rybniku </w:t>
      </w:r>
      <w:r>
        <w:rPr>
          <w:rFonts w:ascii="Arial Narrow" w:hAnsi="Arial Narrow"/>
          <w:b/>
          <w:bCs/>
          <w:sz w:val="19"/>
          <w:szCs w:val="19"/>
          <w:lang w:eastAsia="zh-CN"/>
        </w:rPr>
        <w:t>o parametrach nie gorszych niż:</w:t>
      </w: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9570" w:type="dxa"/>
        <w:tblInd w:w="-262" w:type="dxa"/>
        <w:tblLayout w:type="fixed"/>
        <w:tblLook w:val="0400"/>
      </w:tblPr>
      <w:tblGrid>
        <w:gridCol w:w="271"/>
        <w:gridCol w:w="375"/>
        <w:gridCol w:w="892"/>
        <w:gridCol w:w="758"/>
        <w:gridCol w:w="527"/>
        <w:gridCol w:w="4617"/>
        <w:gridCol w:w="1860"/>
        <w:gridCol w:w="270"/>
      </w:tblGrid>
      <w:tr w:rsidR="008446D4" w:rsidRPr="008446D4" w:rsidTr="00A13937">
        <w:tc>
          <w:tcPr>
            <w:tcW w:w="271" w:type="dxa"/>
            <w:shd w:val="clear" w:color="auto" w:fill="auto"/>
          </w:tcPr>
          <w:p w:rsidR="008446D4" w:rsidRPr="008446D4" w:rsidRDefault="008446D4" w:rsidP="008446D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46D4" w:rsidRPr="008446D4" w:rsidRDefault="008446D4" w:rsidP="009E128B">
            <w:pPr>
              <w:tabs>
                <w:tab w:val="left" w:pos="-1516"/>
              </w:tabs>
              <w:spacing w:before="40" w:after="40"/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1. ZESTAW KOMPUTEROWY- 21 szt.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>Opis oferowanego towaru</w:t>
            </w:r>
          </w:p>
          <w:p w:rsid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8547C5" w:rsidRPr="008446D4" w:rsidRDefault="008547C5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>
            <w:pPr>
              <w:jc w:val="center"/>
            </w:pPr>
          </w:p>
        </w:tc>
      </w:tr>
      <w:tr w:rsidR="008446D4" w:rsidRPr="008446D4" w:rsidTr="00A13937"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Jednostka centralna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Monitor LCD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587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Klawiatura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  <w:p w:rsidR="008446D4" w:rsidRPr="008446D4" w:rsidRDefault="008446D4" w:rsidP="008446D4"/>
        </w:tc>
      </w:tr>
      <w:tr w:rsidR="008446D4" w:rsidRPr="008446D4" w:rsidTr="00A13937">
        <w:trPr>
          <w:trHeight w:val="587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Mysz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9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FF0000"/>
              </w:rPr>
              <w:t xml:space="preserve">Uwaga: </w:t>
            </w:r>
          </w:p>
          <w:p w:rsidR="008446D4" w:rsidRPr="008446D4" w:rsidRDefault="008446D4" w:rsidP="008446D4">
            <w:pPr>
              <w:jc w:val="center"/>
              <w:rPr>
                <w:color w:val="21409A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FF0000"/>
              </w:rPr>
              <w:t xml:space="preserve">W skład zestawu wchodzą: jednostka centralna, monitor,  klawiatura, mysz. </w:t>
            </w:r>
            <w:r w:rsidRPr="008446D4">
              <w:rPr>
                <w:rFonts w:ascii="Arial Narrow" w:eastAsia="Arial Narrow" w:hAnsi="Arial Narrow" w:cs="Arial Narrow"/>
                <w:b/>
                <w:color w:val="FF0000"/>
              </w:rPr>
              <w:br/>
              <w:t>Elementy w ramach zestawu komputerowego muszą ze sobą  współpracować.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9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1998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8"/>
              </w:numP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Jednostka centralna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102870">
            <w:pPr>
              <w:jc w:val="both"/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Procesor klasy x64, dedykowany do pracy w komputerach stacjonarnych osiągający wynik co najmniej </w:t>
            </w: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17 000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punktów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CPU Mark opublikowany na stronie </w:t>
            </w:r>
            <w:hyperlink r:id="rId8">
              <w:r w:rsidRPr="008446D4">
                <w:rPr>
                  <w:rFonts w:ascii="Arial Narrow" w:eastAsia="Arial Narrow" w:hAnsi="Arial Narrow" w:cs="Arial Narrow"/>
                  <w:color w:val="000000"/>
                  <w:sz w:val="16"/>
                  <w:szCs w:val="16"/>
                  <w:u w:val="single"/>
                </w:rPr>
                <w:t>https://www.cpubenchmark.net/cpu_list.php</w:t>
              </w:r>
            </w:hyperlink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(kolumna CPU Mark) na dzień złożenia oferty. Wykonawca oferuje komputer wyposażony w procesor </w:t>
            </w: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(należy podać producenta i model) 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…………………………..……. Wynik CPU Mark jest wynikiem uśrednionym (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CPU Mark) z danych przesłanych przez użytkowników oprogramowania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) jeżeli oferowany procesor nie uzyska wymaganej ilości punktów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CPU Mark. </w:t>
            </w:r>
          </w:p>
          <w:p w:rsidR="008446D4" w:rsidRPr="008446D4" w:rsidRDefault="008446D4" w:rsidP="00102870">
            <w:pPr>
              <w:jc w:val="both"/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Wspierany w pełnym zakresie przez systemy Windows 1</w:t>
            </w: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1A370B">
        <w:trPr>
          <w:trHeight w:val="570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32 GB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 złącza DIMM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84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SSD min. </w:t>
            </w: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500 GB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M.2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84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Napęd Optyczny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Napęd DVD</w:t>
            </w:r>
            <w:r w:rsidR="001A370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RW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102870">
        <w:trPr>
          <w:trHeight w:val="1818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wyposażona w min.: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 złącze PCI Express x16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 złącze PCI Express w jednym z wariantów: x1, x2, x4, x8, x16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obsługa procesorów wielordzeniowych wspierających wirtualizację,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rozwiązanie sprzętowe zintegrowane w płycie głównej komputera zapewniające możliwość przywrócenia BIOS w przypadku jego uszkodzenia (ataki wirusów itp.)</w:t>
            </w:r>
          </w:p>
          <w:p w:rsidR="008446D4" w:rsidRPr="008446D4" w:rsidRDefault="00B66D2F" w:rsidP="003B5EE1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możliwość</w:t>
            </w:r>
            <w:r w:rsidR="008446D4"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ustawienia hasła na BIOS.</w:t>
            </w:r>
            <w:r w:rsidR="003B5EE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555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Karta dźwiękowa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zintegrowana,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zgodna ze standardem High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Definition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,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3B5EE1">
        <w:trPr>
          <w:trHeight w:val="376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zintegrowana, 10/100/1000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Mbps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,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541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Karta graficzna dedykowana do pracy w komputerach stacjonarnych osiągająca wynik co najmniej </w:t>
            </w: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12 500 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punktów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G3D Mark opublikowany na stronie </w:t>
            </w:r>
            <w:hyperlink r:id="rId9">
              <w:r w:rsidRPr="008446D4">
                <w:rPr>
                  <w:rFonts w:ascii="Arial Narrow" w:eastAsia="Arial Narrow" w:hAnsi="Arial Narrow" w:cs="Arial Narrow"/>
                  <w:color w:val="000000"/>
                  <w:sz w:val="16"/>
                  <w:szCs w:val="16"/>
                  <w:u w:val="single"/>
                </w:rPr>
                <w:t>https://www.videocardbenchmark.net/gpu_list.php</w:t>
              </w:r>
            </w:hyperlink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(kolumna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Passmark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G3D Mark) na dzień złożenia oferty. Wykonawca oferuje komputer wyposażony w kartę graficzną (</w:t>
            </w: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należy podać producenta, model oraz ilość pamięci)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………………………………. Wynik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Passmark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G3D jest wynikiem uśrednionym (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G3D Mark) z danych przesłanych przez użytkowników oprogramowania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) jeżeli oferowana karta graficzna nie uzyska wymaganej ilości punktów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G3D Mark. 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Wspierana w pełnym zakresie przez systemy Windows 1</w:t>
            </w: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.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Rodzaj złącza: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PCI-E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x16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Pamięć: min. 6 GB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Porty : 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1 x HDMI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 x HDMI lub 1 x </w:t>
            </w:r>
            <w:proofErr w:type="spellStart"/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DisplayPort</w:t>
            </w:r>
            <w:proofErr w:type="spellEnd"/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lub 1x DVI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3102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Porty I/O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Wszystkie wymienione poniżej porty muszą być zintegrowane z komputerem, tj. niedopuszczalne jest stosowanie jakiegokolwiek systemu przejściówek lub urządzeń zewnętrznych.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1x wyjście audio z tyłu obudowy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2 osobne złącza audio (wejście mikrofonowe </w:t>
            </w: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oraz</w:t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wyjście na słuchawki) </w:t>
            </w:r>
            <w:r w:rsidR="00E93EB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 przodu obudowy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4x USB 2.0 lub nowsze (z czego min. 2 porty z przodu obudowy)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1x USB 3.0 lub nowsze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1x HDMI (karta graficzna)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 x HDMI lub 1 x </w:t>
            </w:r>
            <w:proofErr w:type="spellStart"/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DisplayPort</w:t>
            </w:r>
            <w:proofErr w:type="spellEnd"/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lub 1x DVI (karta graficzna)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1x RJ-45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Nie dopuszcza się możliwości zasłonięcia złączy USB znajdujących się na panelu przednim jakimikolwiek zaślepkami, maskownicami utrudniającymi wzrokową weryfikację ich użycia – np. obecności klucza USB czy innego urządzenia podłączonego do złączy na panelu przednim obudowy komputera.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3382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Obudowa, zasilacz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Typ Tower, stojąca 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Zasilacz o mocy nie mniejszej niż 400 W i sprawnością co najmniej 89% przy 50% obciążeniu,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minimum 1 wewnętrzna zatoka 3,5 cala z kompletem montażowym (sanki)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otwierana boczna ściana obudowy umożliwiająca dostęp do wszystkich podzespołów komputera;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obudowa zapewniająca możliwość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beznarzędziowej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obsługi w zakresie otwarcia obudowy (nie dopuszcza się żadnego rodzaju śrub w tym np. motylkowych), wymiany i instalacji kart rozszerzeń i dysków twardych (możliwość interwencyjnego, szybkiego zabezpieczenia przez użytkownika dysku twardego) bez konieczności użycia narzędzi,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wbudowany wewnątrz obudowy komputera głośnik,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napęd optyczny niezasłonięty zaślepkami lub maskownicami,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Każdy komputer powinien być oznaczony niepowtarzalnym numerem seryjnym umieszczonym na obudowie oraz wpisanym na stałe w BIOS.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5C744A">
        <w:trPr>
          <w:trHeight w:val="7063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Oprogramowanie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  <w:b/>
                <w:strike/>
                <w:color w:val="000000"/>
                <w:sz w:val="12"/>
                <w:szCs w:val="12"/>
              </w:rPr>
            </w:pPr>
          </w:p>
          <w:p w:rsidR="008446D4" w:rsidRPr="008446D4" w:rsidRDefault="008446D4" w:rsidP="008446D4"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Windows 11 64bit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- </w:t>
            </w: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 xml:space="preserve"> lub równoważny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(nowy system operacyjny, nieużywany oraz nieaktywowany nigdy wcześniej na innym urządzeniu), 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System operacyjny obsługujący w pełnym zakresie oferowany procesor.</w:t>
            </w:r>
          </w:p>
          <w:p w:rsidR="008446D4" w:rsidRPr="008446D4" w:rsidRDefault="008446D4" w:rsidP="008446D4"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Zamawiający akceptuje w zamawianych komputerach system operacyjny </w:t>
            </w:r>
            <w:r w:rsidRPr="008446D4">
              <w:rPr>
                <w:rFonts w:ascii="Arial Narrow" w:eastAsia="Arial Narrow" w:hAnsi="Arial Narrow" w:cs="Arial Narrow"/>
                <w:b/>
                <w:color w:val="1D1D1E"/>
                <w:sz w:val="12"/>
                <w:szCs w:val="12"/>
              </w:rPr>
              <w:t>Microsoft Windows 11 PRO PL OEM 64bit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Academic</w:t>
            </w:r>
            <w:proofErr w:type="spellEnd"/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.</w:t>
            </w:r>
            <w:r w:rsidR="00E93EB5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Zamawiający wymaga, by oprogramowanie posiadało oryginalne atrybuty legalności i wszystkie niezbędne oznakowania uwiarygodniające oryginalność.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8446D4" w:rsidRPr="008446D4" w:rsidRDefault="008446D4" w:rsidP="008446D4">
            <w:pPr>
              <w:jc w:val="both"/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 xml:space="preserve">Opis równoważności dla systemu operacyjnego Windows 11 64 bit: 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system 64 bitowy, system operacyjny powinien być zainstalowany na komputerze wraz z oprogramowaniem oraz sterownikami urządzeń i składników wyposażenia komputera; gotowy do użytkowania; wszystkie niezbędne poprawki zalecane przez producenta systemu operacyjnego powinny być zainstalowane;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2.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musi pozwalać na instalację oprogramowania użytkowanego na  komputerach Zamawiającego w tym: 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• MS Office 2007, 2010, 2013 i nowsze, w wersjach standard oraz pro (w tym MS Access), 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•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LibreOffice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6.4.5;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3.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musi w pełni współpracować ze środowiskiem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Active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Directory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MS Windows Server 2012 i nowsze;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4.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być nieograniczony w czasie;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 xml:space="preserve">5. 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musi pozwalać na instalację na oferowanym sprzęcie nieograniczoną ilość razy;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6.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musi mieć możliwość skonfigurowania przez administratora regularnego i automatycznego pobierania ze strony internetowej producenta systemu operacyjnego i instalowania aktualizacji i poprawek do systemu operacyjnego;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7.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darmowe aktualizacje w ramach wersji systemu operacyjnego przez Internet (niezbędne aktualizacje, poprawki, biuletyny bezpieczeństwa muszą być dostarczane bez dodatkowych opłat); internetowa aktualizacja zapewniona w języku polskim; 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8.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deklarowany przez producenta systemu termin wsparcia systemu, co najmniej do końca roku 2022;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9.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na stronie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www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producenta sprzętu powinny być dostępne aktualne wersje kompletu sterowników do urządzeń i składników stanowiących wyposażenie dostarczanego komputera dla dostarczonego systemu operacyjnego; 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10.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musi mieć możliwość tworzenia wielu kont użytkowników o różnych poziomach uprawnień, zabezpieczony hasłem dostęp do systemu;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11.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musi mieć zintegrowaną zaporę sieciową z możliwością jej konfiguracji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12.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musi być wyposażony w graficzny interfejs użytkownika w języku polskim;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13.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musi posiadać wbudowane co najmniej następujące elementy zlokalizowane w języku polskim: menu, system pomocy, komunikaty systemowe;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14.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zintegrowane oprogramowanie dla tworzenia kopii zapasowych (Backup), automatyczne wykonywanie kopii plików z możliwością automatycznego przywrócenia wersji wcześniejszej; możliwość przywracania plików systemowych;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15.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zintegrowany z systemem moduł wyszukiwania informacji (plików różnego typu) dostępny z kilku poziomów: poziom menu, poziom otwartego okna systemu operacyjnego;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16.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musi być w pełni kompatybilny z oferowanym sprzętem;</w:t>
            </w:r>
          </w:p>
          <w:p w:rsidR="008446D4" w:rsidRPr="008446D4" w:rsidRDefault="008446D4" w:rsidP="008446D4">
            <w:pPr>
              <w:jc w:val="both"/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17.</w:t>
            </w: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 nie może ograniczać możliwości instalacji w przyszłości nowego powszechnie dostępnego sprzętu (sterowniki), oraz oprogramowania, w tym zgodności z oprogramowaniem użytkowanym i zakupionym przez Zamawiającego; 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W przypadku dostawy i zainstalowania przez Wykonawcę systemu równoważnego, zobowiązany jest on do pokrycia wszelkich kosztów wymaganych w czasie wdrożenia, oferowanego rozwiązania, w szczególności z dostosowaniem infrastruktury informatycznej, oprogramowania nią zarządzającego, systemowego i narzędziowego, zapewnienia serwisu gwarancyjnego i pogwarancyjnego, szkoleń użytkowników sprzętu oraz szkoleń certyfikowanych administratora systemów informatycznych w jednostce Zamawiającego, do której dostarczono oferowane rozwiązanie   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A13937" w:rsidRPr="008446D4" w:rsidTr="001A370B">
        <w:trPr>
          <w:trHeight w:val="431"/>
        </w:trPr>
        <w:tc>
          <w:tcPr>
            <w:tcW w:w="271" w:type="dxa"/>
            <w:shd w:val="clear" w:color="auto" w:fill="auto"/>
          </w:tcPr>
          <w:p w:rsidR="00A13937" w:rsidRPr="008446D4" w:rsidRDefault="00A13937" w:rsidP="00A13937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A13937" w:rsidRPr="008446D4" w:rsidRDefault="00A13937" w:rsidP="00A13937">
            <w:pPr>
              <w:numPr>
                <w:ilvl w:val="0"/>
                <w:numId w:val="58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A13937" w:rsidRDefault="00A13937" w:rsidP="00A1393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937" w:rsidRDefault="00A13937" w:rsidP="00A1393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A13937" w:rsidRDefault="00A13937" w:rsidP="00A1393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Certyfikat ISO9001 dla producenta sprzętu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A13937" w:rsidRPr="008446D4" w:rsidRDefault="00A13937" w:rsidP="00A13937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A13937" w:rsidRPr="008446D4" w:rsidRDefault="00A13937" w:rsidP="00A13937"/>
        </w:tc>
      </w:tr>
      <w:tr w:rsidR="008446D4" w:rsidRPr="008446D4" w:rsidTr="00A13937">
        <w:trPr>
          <w:trHeight w:val="1083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8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Klawiatura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Mechanizm klawiszy: membranowe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Złącze: USB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Pełnowymiarowa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Wyposażona w klawisze multimedialne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Interfejs: USB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1013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8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Mysz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Rodzaj myszy: Optyczna 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Złącze: USB 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Profil myszy: Uniwersalna 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Czułość optyczna (DPI): od 3000 </w:t>
            </w:r>
          </w:p>
          <w:p w:rsidR="008446D4" w:rsidRPr="008446D4" w:rsidRDefault="008446D4" w:rsidP="00E93EB5"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Rolka przewijania: 1 rolka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84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8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Monitor LCD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LCD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84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Przekątna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Minimum 23 cale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84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Proporcje obrazu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16:9 (panoramiczny)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467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Typ matrycy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IPS, podświetlanie LED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410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Rozdzielczość nominalna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1920x1080 piksele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84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min. 1000:1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84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min. 250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cd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/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357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Czas reakcji matrycy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Maksymalnie 6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ms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(od szarego do szarego)</w:t>
            </w:r>
            <w:r w:rsidR="00E93EB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592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Złącza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1x HDMI 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1 x HDMI lub 1x DVI lub 1 x Display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  <w:tr w:rsidR="008446D4" w:rsidRPr="008446D4" w:rsidTr="00A13937">
        <w:trPr>
          <w:trHeight w:val="284"/>
        </w:trPr>
        <w:tc>
          <w:tcPr>
            <w:tcW w:w="271" w:type="dxa"/>
            <w:shd w:val="clear" w:color="auto" w:fill="auto"/>
          </w:tcPr>
          <w:p w:rsidR="008446D4" w:rsidRPr="008446D4" w:rsidRDefault="008446D4" w:rsidP="008446D4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Okablowanie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kabel zasilający, kabel HDMI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:rsidR="008446D4" w:rsidRPr="008446D4" w:rsidRDefault="008446D4" w:rsidP="008446D4"/>
        </w:tc>
      </w:tr>
    </w:tbl>
    <w:p w:rsidR="008446D4" w:rsidRDefault="008446D4" w:rsidP="008446D4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0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842"/>
        <w:gridCol w:w="4164"/>
        <w:gridCol w:w="7"/>
        <w:gridCol w:w="9"/>
        <w:gridCol w:w="2624"/>
        <w:gridCol w:w="7"/>
        <w:gridCol w:w="9"/>
      </w:tblGrid>
      <w:tr w:rsidR="009304F9" w:rsidRPr="008446D4" w:rsidTr="009304F9">
        <w:trPr>
          <w:gridAfter w:val="2"/>
          <w:wAfter w:w="16" w:type="dxa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304F9" w:rsidRPr="008446D4" w:rsidRDefault="009304F9" w:rsidP="00494EE6">
            <w:pPr>
              <w:tabs>
                <w:tab w:val="left" w:pos="-1516"/>
              </w:tabs>
              <w:spacing w:before="40" w:after="4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 PROJEKTOR</w:t>
            </w:r>
            <w:r w:rsidRPr="008446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- 1 szt. </w:t>
            </w:r>
          </w:p>
        </w:tc>
      </w:tr>
      <w:tr w:rsidR="009304F9" w:rsidRPr="008446D4" w:rsidTr="009304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9304F9" w:rsidRDefault="009304F9" w:rsidP="00494EE6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9304F9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304F9" w:rsidRPr="008446D4" w:rsidRDefault="009304F9" w:rsidP="00494EE6">
            <w:pPr>
              <w:spacing w:before="40" w:after="40"/>
            </w:pPr>
            <w:r w:rsidRPr="008446D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Nazwa podzespołu/ parametry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494EE6">
            <w:pPr>
              <w:spacing w:before="40" w:after="40"/>
              <w:jc w:val="center"/>
            </w:pPr>
            <w:r w:rsidRPr="008446D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304F9" w:rsidRPr="008446D4" w:rsidRDefault="009304F9" w:rsidP="00494EE6">
            <w:pPr>
              <w:jc w:val="center"/>
            </w:pPr>
            <w:r w:rsidRPr="008446D4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304F9" w:rsidRDefault="009304F9" w:rsidP="00494EE6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  <w:p w:rsidR="008547C5" w:rsidRPr="008446D4" w:rsidRDefault="008547C5" w:rsidP="00494EE6">
            <w:pPr>
              <w:jc w:val="center"/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9304F9" w:rsidRPr="008446D4" w:rsidTr="009304F9">
        <w:trPr>
          <w:gridAfter w:val="1"/>
          <w:wAfter w:w="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9304F9">
            <w:pPr>
              <w:spacing w:before="40" w:after="40"/>
              <w:jc w:val="center"/>
            </w:pPr>
            <w:r w:rsidRPr="009304F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304F9" w:rsidRPr="008446D4" w:rsidRDefault="009304F9" w:rsidP="00494EE6">
            <w:pPr>
              <w:spacing w:before="40" w:after="40"/>
              <w:jc w:val="center"/>
            </w:pPr>
            <w:r w:rsidRPr="008446D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494EE6">
            <w:pPr>
              <w:spacing w:before="40" w:after="40"/>
              <w:jc w:val="center"/>
            </w:pPr>
            <w:r w:rsidRPr="008446D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304F9" w:rsidRPr="008446D4" w:rsidRDefault="009304F9" w:rsidP="00494EE6">
            <w:pPr>
              <w:spacing w:before="40" w:after="40"/>
              <w:jc w:val="center"/>
            </w:pPr>
            <w:r w:rsidRPr="008446D4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9304F9" w:rsidRPr="008446D4" w:rsidTr="009304F9">
        <w:trPr>
          <w:gridAfter w:val="2"/>
          <w:wAfter w:w="16" w:type="dxa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4F9" w:rsidRPr="008446D4" w:rsidRDefault="009304F9" w:rsidP="00494EE6">
            <w:pPr>
              <w:jc w:val="center"/>
            </w:pPr>
            <w:r w:rsidRPr="008446D4"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9304F9" w:rsidRPr="008446D4" w:rsidRDefault="009304F9" w:rsidP="00494EE6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9304F9" w:rsidRPr="008446D4" w:rsidTr="009304F9">
        <w:trPr>
          <w:gridAfter w:val="2"/>
          <w:wAfter w:w="16" w:type="dxa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4F9" w:rsidRPr="008446D4" w:rsidRDefault="009304F9" w:rsidP="00494EE6">
            <w:pPr>
              <w:jc w:val="center"/>
            </w:pP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304F9" w:rsidRPr="008446D4" w:rsidTr="009304F9">
        <w:trPr>
          <w:gridAfter w:val="2"/>
          <w:wAfter w:w="16" w:type="dxa"/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057F8C" w:rsidRDefault="009304F9" w:rsidP="009304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4F9" w:rsidRPr="00057F8C" w:rsidRDefault="009304F9" w:rsidP="009304F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57F8C">
              <w:rPr>
                <w:rFonts w:ascii="Arial Narrow" w:hAnsi="Arial Narrow"/>
                <w:b/>
                <w:sz w:val="16"/>
                <w:szCs w:val="16"/>
              </w:rPr>
              <w:t>Technologia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9304F9"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DLP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304F9" w:rsidRPr="008446D4" w:rsidRDefault="009304F9" w:rsidP="009304F9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304F9" w:rsidRPr="008446D4" w:rsidTr="009304F9">
        <w:trPr>
          <w:gridAfter w:val="2"/>
          <w:wAfter w:w="16" w:type="dxa"/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057F8C" w:rsidRDefault="009304F9" w:rsidP="009304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4F9" w:rsidRPr="00057F8C" w:rsidRDefault="009304F9" w:rsidP="009304F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57F8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Rozdzielczość natywna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9304F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1920 x 1080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304F9" w:rsidRPr="008446D4" w:rsidRDefault="009304F9" w:rsidP="009304F9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304F9" w:rsidRPr="008446D4" w:rsidTr="009304F9">
        <w:trPr>
          <w:gridAfter w:val="2"/>
          <w:wAfter w:w="16" w:type="dxa"/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057F8C" w:rsidRDefault="009304F9" w:rsidP="009304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4F9" w:rsidRPr="00057F8C" w:rsidRDefault="009304F9" w:rsidP="009304F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57F8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Jasność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9304F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 xml:space="preserve">4000 ANSI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lum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.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304F9" w:rsidRPr="008446D4" w:rsidRDefault="009304F9" w:rsidP="009304F9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304F9" w:rsidRPr="008446D4" w:rsidTr="009304F9">
        <w:trPr>
          <w:gridAfter w:val="2"/>
          <w:wAfter w:w="16" w:type="dxa"/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057F8C" w:rsidRDefault="009304F9" w:rsidP="009304F9">
            <w:pPr>
              <w:jc w:val="center"/>
              <w:rPr>
                <w:rFonts w:ascii="Arial Narrow" w:eastAsia="Arrial Narrow" w:hAnsi="Arial Narrow" w:cs="Arrial Narrow"/>
                <w:b/>
                <w:sz w:val="16"/>
                <w:szCs w:val="16"/>
              </w:rPr>
            </w:pPr>
            <w:r>
              <w:rPr>
                <w:rFonts w:ascii="Arial Narrow" w:eastAsia="Arrial Narrow" w:hAnsi="Arial Narrow" w:cs="Arrial Narrow"/>
                <w:b/>
                <w:sz w:val="16"/>
                <w:szCs w:val="16"/>
              </w:rPr>
              <w:t>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4F9" w:rsidRPr="00057F8C" w:rsidRDefault="009304F9" w:rsidP="009304F9">
            <w:pPr>
              <w:rPr>
                <w:rFonts w:ascii="Arial Narrow" w:eastAsia="Arrial Narrow" w:hAnsi="Arial Narrow" w:cs="Arrial Narrow"/>
                <w:b/>
                <w:sz w:val="16"/>
                <w:szCs w:val="16"/>
              </w:rPr>
            </w:pPr>
            <w:r w:rsidRPr="00057F8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Kontrast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9304F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10000:1</w:t>
            </w:r>
          </w:p>
        </w:tc>
        <w:tc>
          <w:tcPr>
            <w:tcW w:w="2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304F9" w:rsidRPr="008446D4" w:rsidRDefault="009304F9" w:rsidP="009304F9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304F9" w:rsidRPr="008446D4" w:rsidTr="009304F9">
        <w:trPr>
          <w:gridAfter w:val="2"/>
          <w:wAfter w:w="16" w:type="dxa"/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057F8C" w:rsidRDefault="009304F9" w:rsidP="009304F9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4F9" w:rsidRPr="00057F8C" w:rsidRDefault="009304F9" w:rsidP="009304F9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057F8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Złącza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9304F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2x HDMI </w:t>
            </w:r>
          </w:p>
        </w:tc>
        <w:tc>
          <w:tcPr>
            <w:tcW w:w="2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304F9" w:rsidRPr="008446D4" w:rsidRDefault="009304F9" w:rsidP="009304F9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304F9" w:rsidRPr="008446D4" w:rsidTr="009304F9">
        <w:trPr>
          <w:gridAfter w:val="2"/>
          <w:wAfter w:w="16" w:type="dxa"/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057F8C" w:rsidRDefault="009304F9" w:rsidP="009304F9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4F9" w:rsidRPr="00057F8C" w:rsidRDefault="009304F9" w:rsidP="009304F9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057F8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Dodatkowe</w:t>
            </w:r>
            <w:r w:rsidR="00A84AE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wymagania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304F9" w:rsidRPr="008446D4" w:rsidRDefault="009304F9" w:rsidP="009304F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kabel zasilający, pilot</w:t>
            </w:r>
            <w:r w:rsidR="0010002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z bateriami</w:t>
            </w:r>
          </w:p>
        </w:tc>
        <w:tc>
          <w:tcPr>
            <w:tcW w:w="2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304F9" w:rsidRPr="008446D4" w:rsidRDefault="009304F9" w:rsidP="009304F9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9304F9" w:rsidRDefault="009304F9" w:rsidP="008446D4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864"/>
        <w:gridCol w:w="4089"/>
        <w:gridCol w:w="2662"/>
      </w:tblGrid>
      <w:tr w:rsidR="008446D4" w:rsidRPr="008446D4" w:rsidTr="009304F9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46D4" w:rsidRPr="008446D4" w:rsidRDefault="009304F9" w:rsidP="009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16"/>
              </w:tabs>
              <w:spacing w:before="40" w:after="4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3</w:t>
            </w:r>
            <w:r w:rsidR="009E128B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. DRUKARKA LASEROWA</w:t>
            </w:r>
            <w:r w:rsidR="008446D4" w:rsidRPr="008446D4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- 1 szt. </w:t>
            </w:r>
          </w:p>
        </w:tc>
      </w:tr>
      <w:tr w:rsidR="008446D4" w:rsidRPr="008446D4" w:rsidTr="009304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930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8547C5" w:rsidRPr="008446D4" w:rsidRDefault="00AC54C5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="008547C5"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="008547C5"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8446D4" w:rsidRPr="008446D4" w:rsidTr="009304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8446D4" w:rsidRPr="008446D4" w:rsidTr="009304F9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8446D4" w:rsidRPr="008446D4" w:rsidTr="009304F9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Minimalna szybkość druku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str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/min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Format druku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Podłączenie do sieci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 pomocą portu Ethernet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Minimalna rozdzielczość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1200x1200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Złącze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Druk dwustronny (dupleks)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Automatyczny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Dodatkowe</w:t>
            </w:r>
            <w:r w:rsidR="00A84AEE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wymagania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Kabel zasilający</w:t>
            </w:r>
            <w:r w:rsidR="0030609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, Kabel USB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8446D4" w:rsidRPr="008446D4" w:rsidRDefault="008446D4" w:rsidP="008446D4">
      <w:pPr>
        <w:widowControl w:val="0"/>
        <w:ind w:left="360"/>
      </w:pP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     </w:t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</w:p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515"/>
        <w:gridCol w:w="3545"/>
        <w:gridCol w:w="2598"/>
      </w:tblGrid>
      <w:tr w:rsidR="008446D4" w:rsidRPr="008446D4" w:rsidTr="009304F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46D4" w:rsidRPr="004E0E17" w:rsidRDefault="004429A9" w:rsidP="009E128B">
            <w:pPr>
              <w:spacing w:before="40" w:after="40"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4</w:t>
            </w:r>
            <w:bookmarkStart w:id="2" w:name="_GoBack"/>
            <w:bookmarkEnd w:id="2"/>
            <w:r w:rsidR="008446D4" w:rsidRPr="004E0E17">
              <w:rPr>
                <w:rFonts w:ascii="Arial Narrow" w:eastAsia="Arial Narrow" w:hAnsi="Arial Narrow" w:cs="Arial Narrow"/>
                <w:b/>
                <w:color w:val="000000"/>
              </w:rPr>
              <w:t xml:space="preserve">. SWITCH ZARZĄDZALNY </w:t>
            </w:r>
            <w:r w:rsidR="004E0E17" w:rsidRPr="004E0E17">
              <w:rPr>
                <w:rFonts w:ascii="Arial Narrow" w:eastAsia="Arial Narrow" w:hAnsi="Arial Narrow" w:cs="Arial Narrow"/>
                <w:b/>
                <w:color w:val="000000"/>
              </w:rPr>
              <w:t>-</w:t>
            </w:r>
            <w:r w:rsidR="008446D4" w:rsidRPr="004E0E17">
              <w:rPr>
                <w:rFonts w:ascii="Arial Narrow" w:eastAsia="Arial Narrow" w:hAnsi="Arial Narrow" w:cs="Arial Narrow"/>
                <w:b/>
                <w:color w:val="000000"/>
              </w:rPr>
              <w:t xml:space="preserve"> 1szt. </w:t>
            </w:r>
          </w:p>
        </w:tc>
      </w:tr>
      <w:tr w:rsidR="008446D4" w:rsidRPr="008446D4" w:rsidTr="008547C5">
        <w:trPr>
          <w:trHeight w:val="11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46D4" w:rsidRPr="008446D4" w:rsidRDefault="008446D4" w:rsidP="008446D4">
            <w:pP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Opis oferowanego towaru </w:t>
            </w:r>
          </w:p>
          <w:p w:rsid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8547C5" w:rsidRPr="008446D4" w:rsidRDefault="00AC54C5" w:rsidP="008547C5">
            <w:pPr>
              <w:suppressAutoHyphens/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="008547C5"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="008547C5"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916012" w:rsidRPr="008446D4" w:rsidTr="009304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16012" w:rsidRPr="008446D4" w:rsidRDefault="00916012" w:rsidP="00916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16012" w:rsidRPr="008446D4" w:rsidRDefault="00916012" w:rsidP="00916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16012" w:rsidRPr="008446D4" w:rsidRDefault="00916012" w:rsidP="00916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16012" w:rsidRPr="008446D4" w:rsidRDefault="00916012" w:rsidP="00916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8446D4" w:rsidRPr="008446D4" w:rsidTr="009304F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8446D4" w:rsidRPr="008446D4" w:rsidRDefault="008446D4" w:rsidP="008446D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E93EB5" w:rsidRPr="008446D4" w:rsidTr="009304F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EB5" w:rsidRPr="008446D4" w:rsidRDefault="00E93EB5" w:rsidP="008446D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</w:r>
            <w:r w:rsidRPr="008446D4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lastRenderedPageBreak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8446D4" w:rsidRPr="008446D4" w:rsidTr="009304F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6D4" w:rsidRPr="008446D4" w:rsidRDefault="008446D4" w:rsidP="008446D4">
            <w:pPr>
              <w:numPr>
                <w:ilvl w:val="0"/>
                <w:numId w:val="56"/>
              </w:numP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Klasa produktu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przełącznik sieciowy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zarządzalny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6D4" w:rsidRPr="008446D4" w:rsidRDefault="008446D4" w:rsidP="008446D4">
            <w:pPr>
              <w:numPr>
                <w:ilvl w:val="0"/>
                <w:numId w:val="56"/>
              </w:numPr>
              <w:spacing w:before="40" w:after="40"/>
              <w:rPr>
                <w:rFonts w:ascii="Arial Narrow" w:eastAsia="Arial Narrow" w:hAnsi="Arial Narrow" w:cs="Arial Narrow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Architektura sieci LAN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GigabitEthernet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D4" w:rsidRPr="008446D4" w:rsidRDefault="008446D4" w:rsidP="008446D4">
            <w:pPr>
              <w:numPr>
                <w:ilvl w:val="0"/>
                <w:numId w:val="56"/>
              </w:numP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portów 1000BaseT (RJ45)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D4" w:rsidRPr="008446D4" w:rsidRDefault="008446D4" w:rsidP="008446D4">
            <w:pPr>
              <w:numPr>
                <w:ilvl w:val="0"/>
                <w:numId w:val="56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Liczba gniazd </w:t>
            </w:r>
            <w:proofErr w:type="spellStart"/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MiniGBIC</w:t>
            </w:r>
            <w:proofErr w:type="spellEnd"/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(SFP)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min. 2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D4" w:rsidRPr="008446D4" w:rsidRDefault="008446D4" w:rsidP="008446D4">
            <w:pPr>
              <w:numPr>
                <w:ilvl w:val="0"/>
                <w:numId w:val="56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Zarządzanie, monitorowanie i konfiguracja  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zarządzanie przez przeglądarkę WWW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446D4" w:rsidRPr="008446D4" w:rsidTr="009304F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D4" w:rsidRPr="008446D4" w:rsidRDefault="008446D4" w:rsidP="008446D4">
            <w:pPr>
              <w:numPr>
                <w:ilvl w:val="0"/>
                <w:numId w:val="56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Warstwa przełączania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</w:tr>
      <w:tr w:rsidR="008446D4" w:rsidRPr="008446D4" w:rsidTr="009304F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D4" w:rsidRPr="008446D4" w:rsidRDefault="008446D4" w:rsidP="008446D4">
            <w:pPr>
              <w:numPr>
                <w:ilvl w:val="0"/>
                <w:numId w:val="56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Typ obudowy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E93EB5">
              <w:rPr>
                <w:rFonts w:ascii="Arial Narrow" w:eastAsia="Arial Narrow" w:hAnsi="Arial Narrow" w:cs="Arial Narrow"/>
                <w:color w:val="1A1A1A"/>
                <w:sz w:val="16"/>
                <w:szCs w:val="16"/>
                <w:shd w:val="clear" w:color="auto" w:fill="EBEBEB"/>
              </w:rPr>
              <w:t>do szaf RACK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</w:tr>
      <w:tr w:rsidR="008446D4" w:rsidRPr="008446D4" w:rsidTr="009304F9">
        <w:trPr>
          <w:trHeight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D4" w:rsidRPr="008446D4" w:rsidRDefault="008446D4" w:rsidP="008446D4">
            <w:pPr>
              <w:numPr>
                <w:ilvl w:val="0"/>
                <w:numId w:val="56"/>
              </w:numP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Dodatkowe wymagania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Detekcja pętli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Port mirroring</w:t>
            </w:r>
          </w:p>
          <w:p w:rsidR="008446D4" w:rsidRPr="008446D4" w:rsidRDefault="008446D4" w:rsidP="008446D4"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QoS</w:t>
            </w:r>
            <w:proofErr w:type="spellEnd"/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VLAN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proofErr w:type="spellStart"/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>Console</w:t>
            </w:r>
            <w:proofErr w:type="spellEnd"/>
            <w:r w:rsidRPr="008446D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port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Zestaw do montażu w szafie </w:t>
            </w:r>
            <w:proofErr w:type="spellStart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rack</w:t>
            </w:r>
            <w:proofErr w:type="spellEnd"/>
            <w:r w:rsidRPr="008446D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19”</w:t>
            </w:r>
          </w:p>
          <w:p w:rsidR="008446D4" w:rsidRPr="008446D4" w:rsidRDefault="008446D4" w:rsidP="008446D4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8446D4" w:rsidRPr="008446D4" w:rsidRDefault="008446D4" w:rsidP="008446D4">
            <w:pPr>
              <w:spacing w:before="40" w:after="96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</w:tr>
    </w:tbl>
    <w:p w:rsidR="008446D4" w:rsidRPr="008446D4" w:rsidRDefault="008446D4" w:rsidP="008446D4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8446D4" w:rsidRPr="008446D4" w:rsidRDefault="008446D4" w:rsidP="008446D4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8446D4" w:rsidRDefault="008446D4" w:rsidP="008446D4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8446D4" w:rsidRDefault="008446D4" w:rsidP="008446D4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8446D4" w:rsidRDefault="008446D4" w:rsidP="008446D4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   ………………………………              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8446D4" w:rsidRDefault="008446D4" w:rsidP="008446D4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8446D4" w:rsidRDefault="008446D4" w:rsidP="008446D4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8446D4" w:rsidRPr="008446D4" w:rsidRDefault="008446D4" w:rsidP="008446D4">
      <w:pPr>
        <w:ind w:left="86"/>
      </w:pP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(miejscowość, data) </w:t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  <w:t xml:space="preserve">     </w:t>
      </w:r>
      <w:r w:rsidR="00E93EB5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              </w:t>
      </w: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(podpis, pieczątka imienna osoby upoważnionej</w:t>
      </w:r>
    </w:p>
    <w:p w:rsidR="008446D4" w:rsidRPr="008446D4" w:rsidRDefault="008446D4" w:rsidP="008446D4">
      <w:pPr>
        <w:ind w:left="5658" w:firstLine="6"/>
        <w:jc w:val="center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8446D4">
        <w:rPr>
          <w:rFonts w:ascii="Arial Narrow" w:eastAsia="Arial Narrow" w:hAnsi="Arial Narrow" w:cs="Arial Narrow"/>
          <w:i/>
          <w:color w:val="000000"/>
          <w:sz w:val="16"/>
          <w:szCs w:val="16"/>
        </w:rPr>
        <w:t>do składania oświadczeń woli w imieniu Zamawiającego)</w:t>
      </w:r>
    </w:p>
    <w:p w:rsidR="008446D4" w:rsidRPr="008446D4" w:rsidRDefault="008446D4" w:rsidP="008446D4">
      <w:pPr>
        <w:spacing w:line="360" w:lineRule="auto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446D4" w:rsidRPr="008446D4" w:rsidRDefault="008446D4" w:rsidP="008446D4">
      <w:pPr>
        <w:spacing w:line="360" w:lineRule="auto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446D4" w:rsidRDefault="008446D4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3E3BA6" w:rsidRDefault="00AA1D07">
      <w:pPr>
        <w:suppressAutoHyphens/>
        <w:ind w:left="357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3E3BA6" w:rsidRDefault="00AA1D07">
      <w:pPr>
        <w:numPr>
          <w:ilvl w:val="0"/>
          <w:numId w:val="47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 xml:space="preserve">kolumnę </w:t>
      </w:r>
      <w:r>
        <w:rPr>
          <w:rFonts w:ascii="Arial Narrow" w:hAnsi="Arial Narrow"/>
          <w:b/>
          <w:sz w:val="18"/>
          <w:szCs w:val="18"/>
          <w:lang w:eastAsia="zh-CN"/>
        </w:rPr>
        <w:t>4 lub 5</w:t>
      </w:r>
      <w:r>
        <w:rPr>
          <w:rFonts w:ascii="Arial Narrow" w:hAnsi="Arial Narrow"/>
          <w:sz w:val="18"/>
          <w:szCs w:val="18"/>
          <w:lang w:eastAsia="zh-CN"/>
        </w:rPr>
        <w:t xml:space="preserve">  wypełnia Wykonawca;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3E3BA6" w:rsidRDefault="003E3BA6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3E3BA6" w:rsidRDefault="003E3BA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3E3BA6" w:rsidRDefault="003E3BA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3E3BA6" w:rsidRDefault="003E3BA6">
      <w:pPr>
        <w:suppressAutoHyphens/>
        <w:spacing w:line="320" w:lineRule="atLeast"/>
        <w:jc w:val="both"/>
      </w:pPr>
    </w:p>
    <w:sectPr w:rsidR="003E3BA6" w:rsidSect="003E3B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54" w:rsidRDefault="00447C54" w:rsidP="003E3BA6">
      <w:r>
        <w:separator/>
      </w:r>
    </w:p>
  </w:endnote>
  <w:endnote w:type="continuationSeparator" w:id="0">
    <w:p w:rsidR="00447C54" w:rsidRDefault="00447C54" w:rsidP="003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rial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48" w:rsidRDefault="0032465D">
    <w:pPr>
      <w:pStyle w:val="Normalny1"/>
      <w:jc w:val="right"/>
    </w:pPr>
    <w:r w:rsidRPr="0032465D">
      <w:rPr>
        <w:color w:val="000000"/>
        <w:sz w:val="22"/>
        <w:szCs w:val="22"/>
      </w:rPr>
      <w:fldChar w:fldCharType="begin"/>
    </w:r>
    <w:r w:rsidR="00C23548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944C06">
      <w:rPr>
        <w:noProof/>
        <w:sz w:val="22"/>
        <w:szCs w:val="22"/>
      </w:rPr>
      <w:t>8</w:t>
    </w:r>
    <w:r>
      <w:rPr>
        <w:sz w:val="22"/>
        <w:szCs w:val="22"/>
      </w:rPr>
      <w:fldChar w:fldCharType="end"/>
    </w:r>
  </w:p>
  <w:p w:rsidR="00C23548" w:rsidRDefault="00C23548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54" w:rsidRDefault="00447C54" w:rsidP="003E3BA6">
      <w:r>
        <w:separator/>
      </w:r>
    </w:p>
  </w:footnote>
  <w:footnote w:type="continuationSeparator" w:id="0">
    <w:p w:rsidR="00447C54" w:rsidRDefault="00447C54" w:rsidP="003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48" w:rsidRDefault="00C23548">
    <w:pPr>
      <w:pStyle w:val="Normalny1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B3"/>
    <w:multiLevelType w:val="multilevel"/>
    <w:tmpl w:val="FE5E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3C68A3"/>
    <w:multiLevelType w:val="multilevel"/>
    <w:tmpl w:val="02DE4216"/>
    <w:lvl w:ilvl="0">
      <w:start w:val="1"/>
      <w:numFmt w:val="lowerLetter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8B12AB7"/>
    <w:multiLevelType w:val="multilevel"/>
    <w:tmpl w:val="C5C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C78"/>
    <w:multiLevelType w:val="multilevel"/>
    <w:tmpl w:val="1CF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EF5"/>
    <w:multiLevelType w:val="multilevel"/>
    <w:tmpl w:val="B600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456" w:hanging="72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9684" w:hanging="1080"/>
      </w:pPr>
    </w:lvl>
    <w:lvl w:ilvl="7">
      <w:start w:val="1"/>
      <w:numFmt w:val="decimal"/>
      <w:lvlText w:val="%1.%2.%3.%4.%5.%6.%7.%8"/>
      <w:lvlJc w:val="left"/>
      <w:pPr>
        <w:ind w:left="11118" w:hanging="1080"/>
      </w:pPr>
    </w:lvl>
    <w:lvl w:ilvl="8">
      <w:start w:val="1"/>
      <w:numFmt w:val="decimal"/>
      <w:lvlText w:val="%1.%2.%3.%4.%5.%6.%7.%8.%9"/>
      <w:lvlJc w:val="left"/>
      <w:pPr>
        <w:ind w:left="12912" w:hanging="1440"/>
      </w:pPr>
    </w:lvl>
  </w:abstractNum>
  <w:abstractNum w:abstractNumId="5">
    <w:nsid w:val="14194756"/>
    <w:multiLevelType w:val="multilevel"/>
    <w:tmpl w:val="D518BB4A"/>
    <w:lvl w:ilvl="0">
      <w:start w:val="8"/>
      <w:numFmt w:val="upperRoman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7DE0"/>
    <w:multiLevelType w:val="multilevel"/>
    <w:tmpl w:val="26C84500"/>
    <w:lvl w:ilvl="0">
      <w:start w:val="4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color w:val="00B05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>
    <w:nsid w:val="18CA3132"/>
    <w:multiLevelType w:val="multilevel"/>
    <w:tmpl w:val="1C0AF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509E"/>
    <w:multiLevelType w:val="multilevel"/>
    <w:tmpl w:val="E8409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45A74"/>
    <w:multiLevelType w:val="multilevel"/>
    <w:tmpl w:val="C12C3C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0"/>
      </w:rPr>
    </w:lvl>
    <w:lvl w:ilvl="1">
      <w:start w:val="2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456" w:hanging="72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9684" w:hanging="108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2912" w:hanging="1440"/>
      </w:pPr>
    </w:lvl>
  </w:abstractNum>
  <w:abstractNum w:abstractNumId="10">
    <w:nsid w:val="1E1950BB"/>
    <w:multiLevelType w:val="multilevel"/>
    <w:tmpl w:val="ACD4B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A0DC8"/>
    <w:multiLevelType w:val="multilevel"/>
    <w:tmpl w:val="E2F0A3AA"/>
    <w:lvl w:ilvl="0">
      <w:start w:val="10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>
    <w:nsid w:val="26B47527"/>
    <w:multiLevelType w:val="multilevel"/>
    <w:tmpl w:val="482AF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8C30A5A"/>
    <w:multiLevelType w:val="multilevel"/>
    <w:tmpl w:val="8A9E5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650FA1"/>
    <w:multiLevelType w:val="multilevel"/>
    <w:tmpl w:val="67F6DDF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15">
    <w:nsid w:val="2BFA3EDD"/>
    <w:multiLevelType w:val="multilevel"/>
    <w:tmpl w:val="D0AE3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F749B1"/>
    <w:multiLevelType w:val="multilevel"/>
    <w:tmpl w:val="AF5A8C0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7">
    <w:nsid w:val="2EC33012"/>
    <w:multiLevelType w:val="multilevel"/>
    <w:tmpl w:val="BCACBC86"/>
    <w:lvl w:ilvl="0">
      <w:start w:val="6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8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0668BA"/>
    <w:multiLevelType w:val="multilevel"/>
    <w:tmpl w:val="F534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5C37"/>
    <w:multiLevelType w:val="multilevel"/>
    <w:tmpl w:val="FD960702"/>
    <w:lvl w:ilvl="0">
      <w:start w:val="1"/>
      <w:numFmt w:val="decimal"/>
      <w:lvlText w:val="%1."/>
      <w:lvlJc w:val="left"/>
      <w:pPr>
        <w:ind w:left="754" w:hanging="669"/>
      </w:pPr>
    </w:lvl>
    <w:lvl w:ilvl="1">
      <w:start w:val="1"/>
      <w:numFmt w:val="decimal"/>
      <w:lvlText w:val="%1.%2."/>
      <w:lvlJc w:val="left"/>
      <w:pPr>
        <w:ind w:left="1151" w:hanging="397"/>
      </w:pPr>
    </w:lvl>
    <w:lvl w:ilvl="2">
      <w:start w:val="1"/>
      <w:numFmt w:val="decimal"/>
      <w:lvlText w:val="%2.%3."/>
      <w:lvlJc w:val="left"/>
      <w:pPr>
        <w:ind w:left="1548" w:hanging="397"/>
      </w:pPr>
    </w:lvl>
    <w:lvl w:ilvl="3">
      <w:start w:val="1"/>
      <w:numFmt w:val="decimal"/>
      <w:lvlText w:val="%3.%4."/>
      <w:lvlJc w:val="left"/>
      <w:pPr>
        <w:ind w:left="1945" w:hanging="397"/>
      </w:p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 Narrow" w:eastAsia="Arial Narrow" w:hAnsi="Arial Narrow" w:cs="Arial Narrow"/>
        <w:b/>
        <w:color w:val="00000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 Narrow" w:eastAsia="Arial Narrow" w:hAnsi="Arial Narrow" w:cs="Arial Narrow"/>
        <w:b/>
        <w:sz w:val="24"/>
        <w:szCs w:val="24"/>
      </w:rPr>
    </w:lvl>
    <w:lvl w:ilvl="8">
      <w:start w:val="1"/>
      <w:numFmt w:val="decimal"/>
      <w:lvlText w:val="%8.%9."/>
      <w:lvlJc w:val="left"/>
      <w:pPr>
        <w:ind w:left="3929" w:hanging="397"/>
      </w:pPr>
    </w:lvl>
  </w:abstractNum>
  <w:abstractNum w:abstractNumId="21">
    <w:nsid w:val="385E1B81"/>
    <w:multiLevelType w:val="multilevel"/>
    <w:tmpl w:val="C8DC1BE8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2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D24B5"/>
    <w:multiLevelType w:val="multilevel"/>
    <w:tmpl w:val="D77C5CE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4">
    <w:nsid w:val="40F413FC"/>
    <w:multiLevelType w:val="multilevel"/>
    <w:tmpl w:val="C360CC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41891"/>
    <w:multiLevelType w:val="multilevel"/>
    <w:tmpl w:val="46B64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6C4875"/>
    <w:multiLevelType w:val="multilevel"/>
    <w:tmpl w:val="0E18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0043C7"/>
    <w:multiLevelType w:val="multilevel"/>
    <w:tmpl w:val="E088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6C66C6F"/>
    <w:multiLevelType w:val="multilevel"/>
    <w:tmpl w:val="7F30FB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7036A"/>
    <w:multiLevelType w:val="multilevel"/>
    <w:tmpl w:val="3328E32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4AC65AAB"/>
    <w:multiLevelType w:val="multilevel"/>
    <w:tmpl w:val="38F4678E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31">
    <w:nsid w:val="4C1B757A"/>
    <w:multiLevelType w:val="multilevel"/>
    <w:tmpl w:val="559244AA"/>
    <w:lvl w:ilvl="0">
      <w:start w:val="9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2">
    <w:nsid w:val="4D4D5816"/>
    <w:multiLevelType w:val="multilevel"/>
    <w:tmpl w:val="3D36B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11C6D"/>
    <w:multiLevelType w:val="multilevel"/>
    <w:tmpl w:val="957AFC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5B40AD"/>
    <w:multiLevelType w:val="multilevel"/>
    <w:tmpl w:val="D9BEFC7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35">
    <w:nsid w:val="4F5712A6"/>
    <w:multiLevelType w:val="multilevel"/>
    <w:tmpl w:val="4F22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AF2920"/>
    <w:multiLevelType w:val="multilevel"/>
    <w:tmpl w:val="F3BAEE58"/>
    <w:lvl w:ilvl="0">
      <w:start w:val="5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37">
    <w:nsid w:val="501A4090"/>
    <w:multiLevelType w:val="multilevel"/>
    <w:tmpl w:val="39248FF8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8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93AD8"/>
    <w:multiLevelType w:val="multilevel"/>
    <w:tmpl w:val="8288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12777"/>
    <w:multiLevelType w:val="multilevel"/>
    <w:tmpl w:val="8C1EE114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sz w:val="20"/>
        <w:szCs w:val="20"/>
        <w:vertAlign w:val="baseline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sz w:val="20"/>
        <w:szCs w:val="20"/>
        <w:vertAlign w:val="baseline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sz w:val="20"/>
        <w:szCs w:val="20"/>
        <w:vertAlign w:val="baseline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sz w:val="20"/>
        <w:szCs w:val="20"/>
        <w:vertAlign w:val="baseline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sz w:val="20"/>
        <w:szCs w:val="20"/>
        <w:vertAlign w:val="baseline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sz w:val="20"/>
        <w:szCs w:val="20"/>
        <w:vertAlign w:val="baseline"/>
      </w:rPr>
    </w:lvl>
  </w:abstractNum>
  <w:abstractNum w:abstractNumId="41">
    <w:nsid w:val="59C34C16"/>
    <w:multiLevelType w:val="multilevel"/>
    <w:tmpl w:val="71483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AC3F6D"/>
    <w:multiLevelType w:val="multilevel"/>
    <w:tmpl w:val="A8EAC0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3">
    <w:nsid w:val="5CB73515"/>
    <w:multiLevelType w:val="multilevel"/>
    <w:tmpl w:val="66A68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EBD3ABB"/>
    <w:multiLevelType w:val="multilevel"/>
    <w:tmpl w:val="A62082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609B2"/>
    <w:multiLevelType w:val="multilevel"/>
    <w:tmpl w:val="34CCDA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46">
    <w:nsid w:val="644B6B25"/>
    <w:multiLevelType w:val="multilevel"/>
    <w:tmpl w:val="91B679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4537EE7"/>
    <w:multiLevelType w:val="multilevel"/>
    <w:tmpl w:val="666C9E5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0"/>
        <w:vertAlign w:val="baseline"/>
      </w:rPr>
    </w:lvl>
  </w:abstractNum>
  <w:abstractNum w:abstractNumId="48">
    <w:nsid w:val="67F866E2"/>
    <w:multiLevelType w:val="multilevel"/>
    <w:tmpl w:val="7DD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A6D97"/>
    <w:multiLevelType w:val="multilevel"/>
    <w:tmpl w:val="10087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0">
    <w:nsid w:val="6C9F5052"/>
    <w:multiLevelType w:val="multilevel"/>
    <w:tmpl w:val="5F0A5C7C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1">
    <w:nsid w:val="6E2C6ED9"/>
    <w:multiLevelType w:val="multilevel"/>
    <w:tmpl w:val="812AC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0454BC2"/>
    <w:multiLevelType w:val="multilevel"/>
    <w:tmpl w:val="449ECDD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00593B"/>
    <w:multiLevelType w:val="multilevel"/>
    <w:tmpl w:val="0F069EB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6334707"/>
    <w:multiLevelType w:val="multilevel"/>
    <w:tmpl w:val="1F16ED50"/>
    <w:lvl w:ilvl="0">
      <w:start w:val="2"/>
      <w:numFmt w:val="upperRoman"/>
      <w:lvlText w:val="%1."/>
      <w:lvlJc w:val="lef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55">
    <w:nsid w:val="76BD7BC7"/>
    <w:multiLevelType w:val="multilevel"/>
    <w:tmpl w:val="CD105A3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6">
    <w:nsid w:val="7D54429A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57">
    <w:nsid w:val="7F9B22AE"/>
    <w:multiLevelType w:val="multilevel"/>
    <w:tmpl w:val="404CF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7"/>
  </w:num>
  <w:num w:numId="3">
    <w:abstractNumId w:val="17"/>
  </w:num>
  <w:num w:numId="4">
    <w:abstractNumId w:val="49"/>
  </w:num>
  <w:num w:numId="5">
    <w:abstractNumId w:val="34"/>
  </w:num>
  <w:num w:numId="6">
    <w:abstractNumId w:val="6"/>
  </w:num>
  <w:num w:numId="7">
    <w:abstractNumId w:val="54"/>
  </w:num>
  <w:num w:numId="8">
    <w:abstractNumId w:val="45"/>
  </w:num>
  <w:num w:numId="9">
    <w:abstractNumId w:val="16"/>
  </w:num>
  <w:num w:numId="10">
    <w:abstractNumId w:val="36"/>
  </w:num>
  <w:num w:numId="11">
    <w:abstractNumId w:val="11"/>
  </w:num>
  <w:num w:numId="12">
    <w:abstractNumId w:val="9"/>
  </w:num>
  <w:num w:numId="13">
    <w:abstractNumId w:val="4"/>
  </w:num>
  <w:num w:numId="14">
    <w:abstractNumId w:val="55"/>
  </w:num>
  <w:num w:numId="15">
    <w:abstractNumId w:val="10"/>
  </w:num>
  <w:num w:numId="16">
    <w:abstractNumId w:val="32"/>
  </w:num>
  <w:num w:numId="17">
    <w:abstractNumId w:val="53"/>
  </w:num>
  <w:num w:numId="18">
    <w:abstractNumId w:val="0"/>
  </w:num>
  <w:num w:numId="19">
    <w:abstractNumId w:val="25"/>
  </w:num>
  <w:num w:numId="20">
    <w:abstractNumId w:val="27"/>
  </w:num>
  <w:num w:numId="21">
    <w:abstractNumId w:val="37"/>
  </w:num>
  <w:num w:numId="22">
    <w:abstractNumId w:val="35"/>
  </w:num>
  <w:num w:numId="23">
    <w:abstractNumId w:val="52"/>
  </w:num>
  <w:num w:numId="24">
    <w:abstractNumId w:val="2"/>
  </w:num>
  <w:num w:numId="25">
    <w:abstractNumId w:val="57"/>
  </w:num>
  <w:num w:numId="26">
    <w:abstractNumId w:val="48"/>
  </w:num>
  <w:num w:numId="27">
    <w:abstractNumId w:val="39"/>
  </w:num>
  <w:num w:numId="28">
    <w:abstractNumId w:val="51"/>
  </w:num>
  <w:num w:numId="29">
    <w:abstractNumId w:val="41"/>
  </w:num>
  <w:num w:numId="30">
    <w:abstractNumId w:val="13"/>
  </w:num>
  <w:num w:numId="31">
    <w:abstractNumId w:val="19"/>
  </w:num>
  <w:num w:numId="32">
    <w:abstractNumId w:val="1"/>
  </w:num>
  <w:num w:numId="33">
    <w:abstractNumId w:val="43"/>
  </w:num>
  <w:num w:numId="34">
    <w:abstractNumId w:val="26"/>
  </w:num>
  <w:num w:numId="35">
    <w:abstractNumId w:val="21"/>
  </w:num>
  <w:num w:numId="36">
    <w:abstractNumId w:val="50"/>
  </w:num>
  <w:num w:numId="37">
    <w:abstractNumId w:val="23"/>
  </w:num>
  <w:num w:numId="38">
    <w:abstractNumId w:val="29"/>
  </w:num>
  <w:num w:numId="39">
    <w:abstractNumId w:val="44"/>
  </w:num>
  <w:num w:numId="40">
    <w:abstractNumId w:val="5"/>
  </w:num>
  <w:num w:numId="41">
    <w:abstractNumId w:val="31"/>
  </w:num>
  <w:num w:numId="42">
    <w:abstractNumId w:val="33"/>
  </w:num>
  <w:num w:numId="43">
    <w:abstractNumId w:val="22"/>
  </w:num>
  <w:num w:numId="44">
    <w:abstractNumId w:val="3"/>
  </w:num>
  <w:num w:numId="45">
    <w:abstractNumId w:val="14"/>
  </w:num>
  <w:num w:numId="46">
    <w:abstractNumId w:val="15"/>
  </w:num>
  <w:num w:numId="47">
    <w:abstractNumId w:val="7"/>
  </w:num>
  <w:num w:numId="48">
    <w:abstractNumId w:val="46"/>
  </w:num>
  <w:num w:numId="49">
    <w:abstractNumId w:val="28"/>
  </w:num>
  <w:num w:numId="50">
    <w:abstractNumId w:val="24"/>
  </w:num>
  <w:num w:numId="51">
    <w:abstractNumId w:val="18"/>
  </w:num>
  <w:num w:numId="52">
    <w:abstractNumId w:val="38"/>
  </w:num>
  <w:num w:numId="53">
    <w:abstractNumId w:val="30"/>
  </w:num>
  <w:num w:numId="54">
    <w:abstractNumId w:val="56"/>
  </w:num>
  <w:num w:numId="55">
    <w:abstractNumId w:val="40"/>
  </w:num>
  <w:num w:numId="56">
    <w:abstractNumId w:val="12"/>
  </w:num>
  <w:num w:numId="57">
    <w:abstractNumId w:val="20"/>
  </w:num>
  <w:num w:numId="58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A6"/>
    <w:rsid w:val="00002FA7"/>
    <w:rsid w:val="000254F2"/>
    <w:rsid w:val="00057F8C"/>
    <w:rsid w:val="000867A7"/>
    <w:rsid w:val="0010002D"/>
    <w:rsid w:val="00101A23"/>
    <w:rsid w:val="00102870"/>
    <w:rsid w:val="00107F0B"/>
    <w:rsid w:val="00123671"/>
    <w:rsid w:val="00141AF3"/>
    <w:rsid w:val="00190FCA"/>
    <w:rsid w:val="001A370B"/>
    <w:rsid w:val="001B280F"/>
    <w:rsid w:val="001C657B"/>
    <w:rsid w:val="001E58C7"/>
    <w:rsid w:val="00260385"/>
    <w:rsid w:val="0028176D"/>
    <w:rsid w:val="0028569E"/>
    <w:rsid w:val="002F0D69"/>
    <w:rsid w:val="0030609D"/>
    <w:rsid w:val="00315506"/>
    <w:rsid w:val="003161EA"/>
    <w:rsid w:val="0032465D"/>
    <w:rsid w:val="003879DF"/>
    <w:rsid w:val="003B5EE1"/>
    <w:rsid w:val="003E3BA6"/>
    <w:rsid w:val="003F4F5D"/>
    <w:rsid w:val="00417054"/>
    <w:rsid w:val="004429A9"/>
    <w:rsid w:val="00447C54"/>
    <w:rsid w:val="00474139"/>
    <w:rsid w:val="00474840"/>
    <w:rsid w:val="004924BD"/>
    <w:rsid w:val="00494EE6"/>
    <w:rsid w:val="004B4657"/>
    <w:rsid w:val="004D31D9"/>
    <w:rsid w:val="004E0E17"/>
    <w:rsid w:val="00504BB3"/>
    <w:rsid w:val="005110DF"/>
    <w:rsid w:val="005548B6"/>
    <w:rsid w:val="0059098D"/>
    <w:rsid w:val="005C744A"/>
    <w:rsid w:val="00652225"/>
    <w:rsid w:val="0069625A"/>
    <w:rsid w:val="006A4614"/>
    <w:rsid w:val="006C6A2E"/>
    <w:rsid w:val="006C7EBF"/>
    <w:rsid w:val="00703F5A"/>
    <w:rsid w:val="00704EFB"/>
    <w:rsid w:val="00717BEC"/>
    <w:rsid w:val="007271CA"/>
    <w:rsid w:val="0076169F"/>
    <w:rsid w:val="00786A63"/>
    <w:rsid w:val="00817457"/>
    <w:rsid w:val="008446D4"/>
    <w:rsid w:val="008547C5"/>
    <w:rsid w:val="00872789"/>
    <w:rsid w:val="008F6190"/>
    <w:rsid w:val="00916012"/>
    <w:rsid w:val="009272A0"/>
    <w:rsid w:val="009304F9"/>
    <w:rsid w:val="00944C06"/>
    <w:rsid w:val="00964B69"/>
    <w:rsid w:val="009D3C42"/>
    <w:rsid w:val="009E128B"/>
    <w:rsid w:val="009E6F6E"/>
    <w:rsid w:val="009F5F4B"/>
    <w:rsid w:val="00A13937"/>
    <w:rsid w:val="00A17A84"/>
    <w:rsid w:val="00A31CC3"/>
    <w:rsid w:val="00A32A8B"/>
    <w:rsid w:val="00A84AEE"/>
    <w:rsid w:val="00A9108C"/>
    <w:rsid w:val="00AA1D07"/>
    <w:rsid w:val="00AC54C5"/>
    <w:rsid w:val="00AF3E23"/>
    <w:rsid w:val="00B00360"/>
    <w:rsid w:val="00B66D2F"/>
    <w:rsid w:val="00B72FDA"/>
    <w:rsid w:val="00B83249"/>
    <w:rsid w:val="00B96366"/>
    <w:rsid w:val="00BB3B37"/>
    <w:rsid w:val="00BD4E2D"/>
    <w:rsid w:val="00BD6B17"/>
    <w:rsid w:val="00C23548"/>
    <w:rsid w:val="00C90F99"/>
    <w:rsid w:val="00C96A95"/>
    <w:rsid w:val="00CA007C"/>
    <w:rsid w:val="00CC1E7D"/>
    <w:rsid w:val="00CE4356"/>
    <w:rsid w:val="00CF04E6"/>
    <w:rsid w:val="00D22CAA"/>
    <w:rsid w:val="00D7313E"/>
    <w:rsid w:val="00DA6587"/>
    <w:rsid w:val="00DC0633"/>
    <w:rsid w:val="00DE09D4"/>
    <w:rsid w:val="00DE449B"/>
    <w:rsid w:val="00E25C94"/>
    <w:rsid w:val="00E47324"/>
    <w:rsid w:val="00E84AFB"/>
    <w:rsid w:val="00E93EB5"/>
    <w:rsid w:val="00ED21CC"/>
    <w:rsid w:val="00F3490E"/>
    <w:rsid w:val="00F75EF5"/>
    <w:rsid w:val="00F93CE1"/>
    <w:rsid w:val="00FD009D"/>
    <w:rsid w:val="00FE23FF"/>
    <w:rsid w:val="00FF0746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6C0802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qFormat/>
    <w:rsid w:val="006C080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qFormat/>
    <w:rsid w:val="006C080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qFormat/>
    <w:rsid w:val="006C080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qFormat/>
    <w:rsid w:val="006C0802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qFormat/>
    <w:rsid w:val="006C0802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1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2">
    <w:name w:val="ListLabel 2"/>
    <w:qFormat/>
    <w:rsid w:val="003E3BA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3BA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3BA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3BA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3BA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3BA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3BA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3BA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1">
    <w:name w:val="ListLabel 11"/>
    <w:qFormat/>
    <w:rsid w:val="003E3BA6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3BA6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3BA6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3BA6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3BA6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3BA6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3BA6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3BA6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20">
    <w:name w:val="ListLabel 20"/>
    <w:qFormat/>
    <w:rsid w:val="003E3BA6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3BA6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3BA6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3BA6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3BA6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3BA6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3BA6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3BA6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29">
    <w:name w:val="ListLabel 29"/>
    <w:qFormat/>
    <w:rsid w:val="003E3BA6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3BA6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3BA6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3BA6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3BA6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3BA6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3BA6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3BA6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38">
    <w:name w:val="ListLabel 38"/>
    <w:qFormat/>
    <w:rsid w:val="003E3BA6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3BA6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3BA6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3BA6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3BA6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3BA6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3BA6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3BA6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47">
    <w:name w:val="ListLabel 47"/>
    <w:qFormat/>
    <w:rsid w:val="003E3BA6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3BA6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3BA6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3BA6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3BA6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3BA6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3BA6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3BA6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56">
    <w:name w:val="ListLabel 56"/>
    <w:qFormat/>
    <w:rsid w:val="003E3BA6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3E3BA6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3E3BA6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3E3BA6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3E3BA6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3E3BA6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3E3BA6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3E3BA6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65">
    <w:name w:val="ListLabel 65"/>
    <w:qFormat/>
    <w:rsid w:val="003E3BA6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3E3BA6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3E3BA6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3E3BA6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3E3BA6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3E3BA6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3E3BA6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3E3BA6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74">
    <w:name w:val="ListLabel 74"/>
    <w:qFormat/>
    <w:rsid w:val="003E3BA6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3E3BA6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3E3BA6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3E3BA6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3E3BA6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3E3BA6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3E3BA6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3E3BA6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83">
    <w:name w:val="ListLabel 83"/>
    <w:qFormat/>
    <w:rsid w:val="003E3BA6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3E3BA6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3E3BA6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3E3BA6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3E3BA6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3E3BA6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3E3BA6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3E3BA6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92">
    <w:name w:val="ListLabel 92"/>
    <w:qFormat/>
    <w:rsid w:val="003E3BA6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3E3BA6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3E3BA6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3E3BA6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3E3BA6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3E3BA6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3E3BA6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3E3BA6"/>
    <w:rPr>
      <w:position w:val="0"/>
      <w:sz w:val="20"/>
      <w:vertAlign w:val="baseline"/>
    </w:rPr>
  </w:style>
  <w:style w:type="character" w:customStyle="1" w:styleId="ListLabel100">
    <w:name w:val="ListLabel 100"/>
    <w:qFormat/>
    <w:rsid w:val="003E3BA6"/>
    <w:rPr>
      <w:rFonts w:ascii="Arial Narrow" w:hAnsi="Arial Narrow"/>
      <w:b/>
      <w:color w:val="000000"/>
    </w:rPr>
  </w:style>
  <w:style w:type="character" w:customStyle="1" w:styleId="ListLabel101">
    <w:name w:val="ListLabel 101"/>
    <w:qFormat/>
    <w:rsid w:val="003E3BA6"/>
    <w:rPr>
      <w:rFonts w:ascii="Arial Narrow" w:hAnsi="Arial Narrow"/>
      <w:b/>
    </w:rPr>
  </w:style>
  <w:style w:type="character" w:customStyle="1" w:styleId="ListLabel102">
    <w:name w:val="ListLabel 102"/>
    <w:qFormat/>
    <w:rsid w:val="003E3BA6"/>
    <w:rPr>
      <w:b w:val="0"/>
      <w:color w:val="000000"/>
    </w:rPr>
  </w:style>
  <w:style w:type="character" w:customStyle="1" w:styleId="ListLabel103">
    <w:name w:val="ListLabel 103"/>
    <w:qFormat/>
    <w:rsid w:val="003E3BA6"/>
    <w:rPr>
      <w:rFonts w:cs="Times New Roman"/>
    </w:rPr>
  </w:style>
  <w:style w:type="character" w:customStyle="1" w:styleId="ListLabel104">
    <w:name w:val="ListLabel 104"/>
    <w:qFormat/>
    <w:rsid w:val="003E3BA6"/>
    <w:rPr>
      <w:rFonts w:cs="Times New Roman"/>
    </w:rPr>
  </w:style>
  <w:style w:type="character" w:customStyle="1" w:styleId="ListLabel105">
    <w:name w:val="ListLabel 105"/>
    <w:qFormat/>
    <w:rsid w:val="003E3BA6"/>
    <w:rPr>
      <w:rFonts w:cs="Times New Roman"/>
    </w:rPr>
  </w:style>
  <w:style w:type="character" w:customStyle="1" w:styleId="ListLabel106">
    <w:name w:val="ListLabel 106"/>
    <w:qFormat/>
    <w:rsid w:val="003E3BA6"/>
    <w:rPr>
      <w:rFonts w:cs="Times New Roman"/>
    </w:rPr>
  </w:style>
  <w:style w:type="character" w:customStyle="1" w:styleId="ListLabel107">
    <w:name w:val="ListLabel 107"/>
    <w:qFormat/>
    <w:rsid w:val="003E3BA6"/>
    <w:rPr>
      <w:rFonts w:cs="Times New Roman"/>
    </w:rPr>
  </w:style>
  <w:style w:type="character" w:customStyle="1" w:styleId="ListLabel108">
    <w:name w:val="ListLabel 108"/>
    <w:qFormat/>
    <w:rsid w:val="003E3BA6"/>
    <w:rPr>
      <w:rFonts w:cs="Times New Roman"/>
    </w:rPr>
  </w:style>
  <w:style w:type="character" w:customStyle="1" w:styleId="ListLabel109">
    <w:name w:val="ListLabel 109"/>
    <w:qFormat/>
    <w:rsid w:val="003E3BA6"/>
    <w:rPr>
      <w:rFonts w:ascii="Arial Narrow" w:hAnsi="Arial Narrow"/>
      <w:b/>
      <w:color w:val="auto"/>
      <w:sz w:val="16"/>
    </w:rPr>
  </w:style>
  <w:style w:type="character" w:customStyle="1" w:styleId="ListLabel110">
    <w:name w:val="ListLabel 110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1">
    <w:name w:val="ListLabel 111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2">
    <w:name w:val="ListLabel 112"/>
    <w:qFormat/>
    <w:rsid w:val="003E3BA6"/>
    <w:rPr>
      <w:rFonts w:ascii="Arial Narrow" w:hAnsi="Arial Narrow"/>
      <w:b/>
      <w:sz w:val="24"/>
    </w:rPr>
  </w:style>
  <w:style w:type="character" w:customStyle="1" w:styleId="ListLabel113">
    <w:name w:val="ListLabel 113"/>
    <w:qFormat/>
    <w:rsid w:val="003E3BA6"/>
    <w:rPr>
      <w:rFonts w:cs="Times New Roman"/>
    </w:rPr>
  </w:style>
  <w:style w:type="character" w:customStyle="1" w:styleId="ListLabel114">
    <w:name w:val="ListLabel 114"/>
    <w:qFormat/>
    <w:rsid w:val="003E3BA6"/>
    <w:rPr>
      <w:rFonts w:cs="Times New Roman"/>
    </w:rPr>
  </w:style>
  <w:style w:type="character" w:customStyle="1" w:styleId="ListLabel115">
    <w:name w:val="ListLabel 115"/>
    <w:qFormat/>
    <w:rsid w:val="003E3BA6"/>
    <w:rPr>
      <w:rFonts w:cs="Times New Roman"/>
    </w:rPr>
  </w:style>
  <w:style w:type="character" w:customStyle="1" w:styleId="ListLabel116">
    <w:name w:val="ListLabel 116"/>
    <w:qFormat/>
    <w:rsid w:val="003E3BA6"/>
    <w:rPr>
      <w:rFonts w:cs="Times New Roman"/>
    </w:rPr>
  </w:style>
  <w:style w:type="character" w:customStyle="1" w:styleId="ListLabel117">
    <w:name w:val="ListLabel 117"/>
    <w:qFormat/>
    <w:rsid w:val="003E3BA6"/>
    <w:rPr>
      <w:rFonts w:cs="Times New Roman"/>
    </w:rPr>
  </w:style>
  <w:style w:type="character" w:customStyle="1" w:styleId="ListLabel118">
    <w:name w:val="ListLabel 118"/>
    <w:qFormat/>
    <w:rsid w:val="003E3BA6"/>
    <w:rPr>
      <w:rFonts w:cs="Times New Roman"/>
    </w:rPr>
  </w:style>
  <w:style w:type="character" w:customStyle="1" w:styleId="ListLabel119">
    <w:name w:val="ListLabel 119"/>
    <w:qFormat/>
    <w:rsid w:val="003E3BA6"/>
    <w:rPr>
      <w:rFonts w:cs="Times New Roman"/>
    </w:rPr>
  </w:style>
  <w:style w:type="character" w:customStyle="1" w:styleId="ListLabel120">
    <w:name w:val="ListLabel 120"/>
    <w:qFormat/>
    <w:rsid w:val="003E3BA6"/>
    <w:rPr>
      <w:rFonts w:cs="Times New Roman"/>
    </w:rPr>
  </w:style>
  <w:style w:type="character" w:customStyle="1" w:styleId="ListLabel121">
    <w:name w:val="ListLabel 121"/>
    <w:qFormat/>
    <w:rsid w:val="003E3BA6"/>
    <w:rPr>
      <w:rFonts w:cs="Courier New"/>
    </w:rPr>
  </w:style>
  <w:style w:type="character" w:customStyle="1" w:styleId="ListLabel122">
    <w:name w:val="ListLabel 122"/>
    <w:qFormat/>
    <w:rsid w:val="003E3BA6"/>
    <w:rPr>
      <w:rFonts w:cs="Courier New"/>
    </w:rPr>
  </w:style>
  <w:style w:type="character" w:customStyle="1" w:styleId="ListLabel123">
    <w:name w:val="ListLabel 123"/>
    <w:qFormat/>
    <w:rsid w:val="003E3BA6"/>
    <w:rPr>
      <w:rFonts w:cs="Courier New"/>
    </w:rPr>
  </w:style>
  <w:style w:type="character" w:customStyle="1" w:styleId="ListLabel124">
    <w:name w:val="ListLabel 12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5">
    <w:name w:val="ListLabel 125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6">
    <w:name w:val="ListLabel 12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7">
    <w:name w:val="ListLabel 12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8">
    <w:name w:val="ListLabel 128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9">
    <w:name w:val="ListLabel 12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0">
    <w:name w:val="ListLabel 13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1">
    <w:name w:val="ListLabel 13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2">
    <w:name w:val="ListLabel 13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3">
    <w:name w:val="ListLabel 13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34">
    <w:name w:val="ListLabel 134"/>
    <w:qFormat/>
    <w:rsid w:val="003E3BA6"/>
    <w:rPr>
      <w:position w:val="0"/>
      <w:sz w:val="20"/>
      <w:vertAlign w:val="baseline"/>
    </w:rPr>
  </w:style>
  <w:style w:type="character" w:customStyle="1" w:styleId="ListLabel135">
    <w:name w:val="ListLabel 135"/>
    <w:qFormat/>
    <w:rsid w:val="003E3BA6"/>
    <w:rPr>
      <w:position w:val="0"/>
      <w:sz w:val="20"/>
      <w:vertAlign w:val="baseline"/>
    </w:rPr>
  </w:style>
  <w:style w:type="character" w:customStyle="1" w:styleId="ListLabel136">
    <w:name w:val="ListLabel 136"/>
    <w:qFormat/>
    <w:rsid w:val="003E3BA6"/>
    <w:rPr>
      <w:position w:val="0"/>
      <w:sz w:val="20"/>
      <w:vertAlign w:val="baseline"/>
    </w:rPr>
  </w:style>
  <w:style w:type="character" w:customStyle="1" w:styleId="ListLabel137">
    <w:name w:val="ListLabel 137"/>
    <w:qFormat/>
    <w:rsid w:val="003E3BA6"/>
    <w:rPr>
      <w:position w:val="0"/>
      <w:sz w:val="20"/>
      <w:vertAlign w:val="baseline"/>
    </w:rPr>
  </w:style>
  <w:style w:type="character" w:customStyle="1" w:styleId="ListLabel138">
    <w:name w:val="ListLabel 138"/>
    <w:qFormat/>
    <w:rsid w:val="003E3BA6"/>
    <w:rPr>
      <w:position w:val="0"/>
      <w:sz w:val="20"/>
      <w:vertAlign w:val="baseline"/>
    </w:rPr>
  </w:style>
  <w:style w:type="character" w:customStyle="1" w:styleId="ListLabel139">
    <w:name w:val="ListLabel 139"/>
    <w:qFormat/>
    <w:rsid w:val="003E3BA6"/>
    <w:rPr>
      <w:position w:val="0"/>
      <w:sz w:val="20"/>
      <w:vertAlign w:val="baseline"/>
    </w:rPr>
  </w:style>
  <w:style w:type="character" w:customStyle="1" w:styleId="ListLabel140">
    <w:name w:val="ListLabel 140"/>
    <w:qFormat/>
    <w:rsid w:val="003E3BA6"/>
    <w:rPr>
      <w:position w:val="0"/>
      <w:sz w:val="20"/>
      <w:vertAlign w:val="baseline"/>
    </w:rPr>
  </w:style>
  <w:style w:type="character" w:customStyle="1" w:styleId="ListLabel141">
    <w:name w:val="ListLabel 141"/>
    <w:qFormat/>
    <w:rsid w:val="003E3BA6"/>
    <w:rPr>
      <w:position w:val="0"/>
      <w:sz w:val="20"/>
      <w:vertAlign w:val="baseline"/>
    </w:rPr>
  </w:style>
  <w:style w:type="character" w:customStyle="1" w:styleId="ListLabel142">
    <w:name w:val="ListLabel 142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43">
    <w:name w:val="ListLabel 143"/>
    <w:qFormat/>
    <w:rsid w:val="003E3BA6"/>
    <w:rPr>
      <w:position w:val="0"/>
      <w:sz w:val="20"/>
      <w:vertAlign w:val="baseline"/>
    </w:rPr>
  </w:style>
  <w:style w:type="character" w:customStyle="1" w:styleId="ListLabel144">
    <w:name w:val="ListLabel 144"/>
    <w:qFormat/>
    <w:rsid w:val="003E3BA6"/>
    <w:rPr>
      <w:position w:val="0"/>
      <w:sz w:val="20"/>
      <w:vertAlign w:val="baseline"/>
    </w:rPr>
  </w:style>
  <w:style w:type="character" w:customStyle="1" w:styleId="ListLabel145">
    <w:name w:val="ListLabel 145"/>
    <w:qFormat/>
    <w:rsid w:val="003E3BA6"/>
    <w:rPr>
      <w:position w:val="0"/>
      <w:sz w:val="20"/>
      <w:vertAlign w:val="baseline"/>
    </w:rPr>
  </w:style>
  <w:style w:type="character" w:customStyle="1" w:styleId="ListLabel146">
    <w:name w:val="ListLabel 146"/>
    <w:qFormat/>
    <w:rsid w:val="003E3BA6"/>
    <w:rPr>
      <w:position w:val="0"/>
      <w:sz w:val="20"/>
      <w:vertAlign w:val="baseline"/>
    </w:rPr>
  </w:style>
  <w:style w:type="character" w:customStyle="1" w:styleId="ListLabel147">
    <w:name w:val="ListLabel 147"/>
    <w:qFormat/>
    <w:rsid w:val="003E3BA6"/>
    <w:rPr>
      <w:position w:val="0"/>
      <w:sz w:val="20"/>
      <w:vertAlign w:val="baseline"/>
    </w:rPr>
  </w:style>
  <w:style w:type="character" w:customStyle="1" w:styleId="ListLabel148">
    <w:name w:val="ListLabel 148"/>
    <w:qFormat/>
    <w:rsid w:val="003E3BA6"/>
    <w:rPr>
      <w:position w:val="0"/>
      <w:sz w:val="20"/>
      <w:vertAlign w:val="baseline"/>
    </w:rPr>
  </w:style>
  <w:style w:type="character" w:customStyle="1" w:styleId="ListLabel149">
    <w:name w:val="ListLabel 149"/>
    <w:qFormat/>
    <w:rsid w:val="003E3BA6"/>
    <w:rPr>
      <w:position w:val="0"/>
      <w:sz w:val="20"/>
      <w:vertAlign w:val="baseline"/>
    </w:rPr>
  </w:style>
  <w:style w:type="character" w:customStyle="1" w:styleId="ListLabel150">
    <w:name w:val="ListLabel 150"/>
    <w:qFormat/>
    <w:rsid w:val="003E3BA6"/>
    <w:rPr>
      <w:position w:val="0"/>
      <w:sz w:val="20"/>
      <w:vertAlign w:val="baseline"/>
    </w:rPr>
  </w:style>
  <w:style w:type="character" w:customStyle="1" w:styleId="ListLabel151">
    <w:name w:val="ListLabel 15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52">
    <w:name w:val="ListLabel 152"/>
    <w:qFormat/>
    <w:rsid w:val="003E3BA6"/>
    <w:rPr>
      <w:position w:val="0"/>
      <w:sz w:val="20"/>
      <w:vertAlign w:val="baseline"/>
    </w:rPr>
  </w:style>
  <w:style w:type="character" w:customStyle="1" w:styleId="ListLabel153">
    <w:name w:val="ListLabel 153"/>
    <w:qFormat/>
    <w:rsid w:val="003E3BA6"/>
    <w:rPr>
      <w:position w:val="0"/>
      <w:sz w:val="20"/>
      <w:vertAlign w:val="baseline"/>
    </w:rPr>
  </w:style>
  <w:style w:type="character" w:customStyle="1" w:styleId="ListLabel154">
    <w:name w:val="ListLabel 154"/>
    <w:qFormat/>
    <w:rsid w:val="003E3BA6"/>
    <w:rPr>
      <w:position w:val="0"/>
      <w:sz w:val="20"/>
      <w:vertAlign w:val="baseline"/>
    </w:rPr>
  </w:style>
  <w:style w:type="character" w:customStyle="1" w:styleId="ListLabel155">
    <w:name w:val="ListLabel 155"/>
    <w:qFormat/>
    <w:rsid w:val="003E3BA6"/>
    <w:rPr>
      <w:position w:val="0"/>
      <w:sz w:val="20"/>
      <w:vertAlign w:val="baseline"/>
    </w:rPr>
  </w:style>
  <w:style w:type="character" w:customStyle="1" w:styleId="ListLabel156">
    <w:name w:val="ListLabel 156"/>
    <w:qFormat/>
    <w:rsid w:val="003E3BA6"/>
    <w:rPr>
      <w:position w:val="0"/>
      <w:sz w:val="20"/>
      <w:vertAlign w:val="baseline"/>
    </w:rPr>
  </w:style>
  <w:style w:type="character" w:customStyle="1" w:styleId="ListLabel157">
    <w:name w:val="ListLabel 157"/>
    <w:qFormat/>
    <w:rsid w:val="003E3BA6"/>
    <w:rPr>
      <w:position w:val="0"/>
      <w:sz w:val="20"/>
      <w:vertAlign w:val="baseline"/>
    </w:rPr>
  </w:style>
  <w:style w:type="character" w:customStyle="1" w:styleId="ListLabel158">
    <w:name w:val="ListLabel 158"/>
    <w:qFormat/>
    <w:rsid w:val="003E3BA6"/>
    <w:rPr>
      <w:position w:val="0"/>
      <w:sz w:val="20"/>
      <w:vertAlign w:val="baseline"/>
    </w:rPr>
  </w:style>
  <w:style w:type="character" w:customStyle="1" w:styleId="ListLabel159">
    <w:name w:val="ListLabel 159"/>
    <w:qFormat/>
    <w:rsid w:val="003E3BA6"/>
    <w:rPr>
      <w:position w:val="0"/>
      <w:sz w:val="20"/>
      <w:vertAlign w:val="baseline"/>
    </w:rPr>
  </w:style>
  <w:style w:type="character" w:customStyle="1" w:styleId="ListLabel160">
    <w:name w:val="ListLabel 160"/>
    <w:qFormat/>
    <w:rsid w:val="003E3BA6"/>
    <w:rPr>
      <w:rFonts w:cs="Courier New"/>
    </w:rPr>
  </w:style>
  <w:style w:type="character" w:customStyle="1" w:styleId="ListLabel161">
    <w:name w:val="ListLabel 161"/>
    <w:qFormat/>
    <w:rsid w:val="003E3BA6"/>
    <w:rPr>
      <w:rFonts w:cs="Courier New"/>
    </w:rPr>
  </w:style>
  <w:style w:type="character" w:customStyle="1" w:styleId="ListLabel162">
    <w:name w:val="ListLabel 162"/>
    <w:qFormat/>
    <w:rsid w:val="003E3BA6"/>
    <w:rPr>
      <w:rFonts w:cs="Courier New"/>
    </w:rPr>
  </w:style>
  <w:style w:type="character" w:customStyle="1" w:styleId="ListLabel163">
    <w:name w:val="ListLabel 163"/>
    <w:qFormat/>
    <w:rsid w:val="003E3BA6"/>
    <w:rPr>
      <w:rFonts w:ascii="Arial Narrow" w:hAnsi="Arial Narrow"/>
      <w:b/>
    </w:rPr>
  </w:style>
  <w:style w:type="character" w:customStyle="1" w:styleId="ListLabel164">
    <w:name w:val="ListLabel 164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165">
    <w:name w:val="ListLabel 165"/>
    <w:qFormat/>
    <w:rsid w:val="003E3BA6"/>
    <w:rPr>
      <w:position w:val="0"/>
      <w:sz w:val="20"/>
      <w:vertAlign w:val="baseline"/>
    </w:rPr>
  </w:style>
  <w:style w:type="character" w:customStyle="1" w:styleId="ListLabel166">
    <w:name w:val="ListLabel 166"/>
    <w:qFormat/>
    <w:rsid w:val="003E3BA6"/>
    <w:rPr>
      <w:position w:val="0"/>
      <w:sz w:val="20"/>
      <w:vertAlign w:val="baseline"/>
    </w:rPr>
  </w:style>
  <w:style w:type="character" w:customStyle="1" w:styleId="ListLabel167">
    <w:name w:val="ListLabel 167"/>
    <w:qFormat/>
    <w:rsid w:val="003E3BA6"/>
    <w:rPr>
      <w:position w:val="0"/>
      <w:sz w:val="20"/>
      <w:vertAlign w:val="baseline"/>
    </w:rPr>
  </w:style>
  <w:style w:type="character" w:customStyle="1" w:styleId="ListLabel168">
    <w:name w:val="ListLabel 168"/>
    <w:qFormat/>
    <w:rsid w:val="003E3BA6"/>
    <w:rPr>
      <w:position w:val="0"/>
      <w:sz w:val="20"/>
      <w:vertAlign w:val="baseline"/>
    </w:rPr>
  </w:style>
  <w:style w:type="character" w:customStyle="1" w:styleId="ListLabel169">
    <w:name w:val="ListLabel 169"/>
    <w:qFormat/>
    <w:rsid w:val="003E3BA6"/>
    <w:rPr>
      <w:position w:val="0"/>
      <w:sz w:val="20"/>
      <w:vertAlign w:val="baseline"/>
    </w:rPr>
  </w:style>
  <w:style w:type="character" w:customStyle="1" w:styleId="ListLabel170">
    <w:name w:val="ListLabel 170"/>
    <w:qFormat/>
    <w:rsid w:val="003E3BA6"/>
    <w:rPr>
      <w:position w:val="0"/>
      <w:sz w:val="20"/>
      <w:vertAlign w:val="baseline"/>
    </w:rPr>
  </w:style>
  <w:style w:type="character" w:customStyle="1" w:styleId="ListLabel171">
    <w:name w:val="ListLabel 171"/>
    <w:qFormat/>
    <w:rsid w:val="003E3BA6"/>
    <w:rPr>
      <w:position w:val="0"/>
      <w:sz w:val="20"/>
      <w:vertAlign w:val="baseline"/>
    </w:rPr>
  </w:style>
  <w:style w:type="character" w:customStyle="1" w:styleId="ListLabel172">
    <w:name w:val="ListLabel 172"/>
    <w:qFormat/>
    <w:rsid w:val="003E3BA6"/>
    <w:rPr>
      <w:position w:val="0"/>
      <w:sz w:val="20"/>
      <w:vertAlign w:val="baseline"/>
    </w:rPr>
  </w:style>
  <w:style w:type="character" w:customStyle="1" w:styleId="ListLabel173">
    <w:name w:val="ListLabel 173"/>
    <w:qFormat/>
    <w:rsid w:val="003E3BA6"/>
    <w:rPr>
      <w:rFonts w:ascii="Arial Narrow" w:eastAsia="Times New Roman" w:hAnsi="Arial Narrow" w:cs="Calibri"/>
    </w:rPr>
  </w:style>
  <w:style w:type="character" w:customStyle="1" w:styleId="ListLabel174">
    <w:name w:val="ListLabel 174"/>
    <w:qFormat/>
    <w:rsid w:val="003E3BA6"/>
    <w:rPr>
      <w:rFonts w:ascii="Arial Narrow" w:hAnsi="Arial Narrow"/>
      <w:b/>
      <w:sz w:val="19"/>
      <w:szCs w:val="22"/>
    </w:rPr>
  </w:style>
  <w:style w:type="character" w:customStyle="1" w:styleId="ListLabel175">
    <w:name w:val="ListLabel 175"/>
    <w:qFormat/>
    <w:rsid w:val="003E3BA6"/>
    <w:rPr>
      <w:rFonts w:cs="Times New Roman"/>
    </w:rPr>
  </w:style>
  <w:style w:type="character" w:customStyle="1" w:styleId="ListLabel176">
    <w:name w:val="ListLabel 17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7">
    <w:name w:val="ListLabel 17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8">
    <w:name w:val="ListLabel 178"/>
    <w:qFormat/>
    <w:rsid w:val="003E3BA6"/>
    <w:rPr>
      <w:rFonts w:ascii="Arial Narrow" w:hAnsi="Arial Narrow" w:cs="Arial"/>
      <w:b w:val="0"/>
      <w:bCs w:val="0"/>
      <w:sz w:val="16"/>
      <w:szCs w:val="16"/>
    </w:rPr>
  </w:style>
  <w:style w:type="character" w:customStyle="1" w:styleId="ListLabel179">
    <w:name w:val="ListLabel 17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0">
    <w:name w:val="ListLabel 18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1">
    <w:name w:val="ListLabel 18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2">
    <w:name w:val="ListLabel 18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3">
    <w:name w:val="ListLabel 183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4">
    <w:name w:val="ListLabel 18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5">
    <w:name w:val="ListLabel 185"/>
    <w:qFormat/>
    <w:rsid w:val="003E3BA6"/>
    <w:rPr>
      <w:rFonts w:ascii="Arial Narrow" w:hAnsi="Arial Narrow"/>
      <w:b/>
      <w:sz w:val="20"/>
    </w:rPr>
  </w:style>
  <w:style w:type="character" w:customStyle="1" w:styleId="ListLabel186">
    <w:name w:val="ListLabel 186"/>
    <w:qFormat/>
    <w:rsid w:val="003E3BA6"/>
    <w:rPr>
      <w:rFonts w:ascii="Arial Narrow" w:eastAsia="Arial Narrow" w:hAnsi="Arial Narrow" w:cs="Arial Narrow"/>
      <w:b/>
      <w:color w:val="000000" w:themeColor="text1"/>
      <w:u w:val="single"/>
    </w:rPr>
  </w:style>
  <w:style w:type="character" w:customStyle="1" w:styleId="ListLabel187">
    <w:name w:val="ListLabel 187"/>
    <w:qFormat/>
    <w:rsid w:val="003E3BA6"/>
    <w:rPr>
      <w:rFonts w:ascii="Arial Narrow" w:eastAsia="Arial Narrow" w:hAnsi="Arial Narrow" w:cs="Arial Narrow"/>
      <w:b/>
      <w:color w:val="000000" w:themeColor="text1"/>
    </w:rPr>
  </w:style>
  <w:style w:type="character" w:customStyle="1" w:styleId="ListLabel188">
    <w:name w:val="ListLabel 188"/>
    <w:qFormat/>
    <w:rsid w:val="003E3BA6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189">
    <w:name w:val="ListLabel 189"/>
    <w:qFormat/>
    <w:rsid w:val="003E3BA6"/>
    <w:rPr>
      <w:rFonts w:ascii="Arial Narrow" w:hAnsi="Arial Narrow"/>
      <w:color w:val="000000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3E3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E3BA6"/>
    <w:pPr>
      <w:spacing w:after="140" w:line="276" w:lineRule="auto"/>
    </w:pPr>
  </w:style>
  <w:style w:type="paragraph" w:styleId="Lista">
    <w:name w:val="List"/>
    <w:basedOn w:val="Tekstpodstawowy"/>
    <w:rsid w:val="003E3BA6"/>
    <w:rPr>
      <w:rFonts w:cs="Lucida Sans"/>
    </w:rPr>
  </w:style>
  <w:style w:type="paragraph" w:customStyle="1" w:styleId="Legenda1">
    <w:name w:val="Legenda1"/>
    <w:basedOn w:val="Normalny"/>
    <w:qFormat/>
    <w:rsid w:val="003E3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BA6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8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DE66-9A2D-43BC-AE46-6C6C9ADB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5</cp:revision>
  <cp:lastPrinted>2023-05-29T12:20:00Z</cp:lastPrinted>
  <dcterms:created xsi:type="dcterms:W3CDTF">2023-05-29T12:21:00Z</dcterms:created>
  <dcterms:modified xsi:type="dcterms:W3CDTF">2023-05-29T12:23:00Z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